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822B" w14:textId="77777777" w:rsidR="00F20757" w:rsidRPr="00454354" w:rsidRDefault="00F20757" w:rsidP="003E3345">
      <w:pPr>
        <w:pStyle w:val="Title"/>
        <w:spacing w:before="0"/>
        <w:ind w:right="28"/>
        <w:rPr>
          <w:rFonts w:ascii="Verdana" w:hAnsi="Verdana"/>
        </w:rPr>
      </w:pPr>
      <w:r w:rsidRPr="00454354">
        <w:rPr>
          <w:rFonts w:ascii="Verdana" w:hAnsi="Verdana"/>
          <w:lang w:val="en-US"/>
        </w:rPr>
        <w:t xml:space="preserve">Ilston </w:t>
      </w:r>
      <w:r w:rsidRPr="00454354">
        <w:rPr>
          <w:rFonts w:ascii="Verdana" w:hAnsi="Verdana"/>
        </w:rPr>
        <w:t>Community Council</w:t>
      </w:r>
    </w:p>
    <w:p w14:paraId="26ED8217" w14:textId="77777777" w:rsidR="00F20757" w:rsidRDefault="00F20757" w:rsidP="003E3345">
      <w:pPr>
        <w:pStyle w:val="Title"/>
        <w:spacing w:before="0"/>
        <w:ind w:right="28"/>
        <w:rPr>
          <w:rFonts w:ascii="Verdana" w:hAnsi="Verdana"/>
          <w:sz w:val="32"/>
          <w:szCs w:val="32"/>
        </w:rPr>
      </w:pPr>
      <w:r w:rsidRPr="00454354">
        <w:rPr>
          <w:rFonts w:ascii="Verdana" w:hAnsi="Verdana"/>
          <w:sz w:val="32"/>
          <w:szCs w:val="32"/>
        </w:rPr>
        <w:t>Minutes of Meeting held on 2</w:t>
      </w:r>
      <w:r>
        <w:rPr>
          <w:rFonts w:ascii="Verdana" w:hAnsi="Verdana"/>
          <w:sz w:val="32"/>
          <w:szCs w:val="32"/>
        </w:rPr>
        <w:t>3</w:t>
      </w:r>
      <w:r w:rsidRPr="009F6A9A">
        <w:rPr>
          <w:rFonts w:ascii="Verdana" w:hAnsi="Verdana"/>
          <w:sz w:val="32"/>
          <w:szCs w:val="32"/>
          <w:vertAlign w:val="superscript"/>
        </w:rPr>
        <w:t>rd</w:t>
      </w:r>
      <w:r>
        <w:rPr>
          <w:rFonts w:ascii="Verdana" w:hAnsi="Verdana"/>
          <w:sz w:val="32"/>
          <w:szCs w:val="32"/>
        </w:rPr>
        <w:t xml:space="preserve"> Nov</w:t>
      </w:r>
      <w:r w:rsidRPr="00454354">
        <w:rPr>
          <w:rFonts w:ascii="Verdana" w:hAnsi="Verdana"/>
          <w:sz w:val="32"/>
          <w:szCs w:val="32"/>
        </w:rPr>
        <w:t>ember 2023</w:t>
      </w:r>
    </w:p>
    <w:p w14:paraId="0DA71B15" w14:textId="77777777" w:rsidR="00F20757" w:rsidRPr="00454354" w:rsidRDefault="00F20757" w:rsidP="003E3345">
      <w:pPr>
        <w:pStyle w:val="Title"/>
        <w:spacing w:before="0"/>
        <w:ind w:right="28"/>
        <w:rPr>
          <w:rFonts w:ascii="Verdana" w:hAnsi="Verdana"/>
          <w:sz w:val="32"/>
          <w:szCs w:val="32"/>
        </w:rPr>
      </w:pPr>
    </w:p>
    <w:p w14:paraId="116E4E98" w14:textId="77777777" w:rsidR="00F20757" w:rsidRDefault="00F20757" w:rsidP="003E3345">
      <w:pPr>
        <w:spacing w:after="0" w:line="240" w:lineRule="auto"/>
        <w:rPr>
          <w:rFonts w:ascii="Verdana" w:hAnsi="Verdana" w:cs="Times New Roman"/>
        </w:rPr>
      </w:pPr>
      <w:r w:rsidRPr="00454354">
        <w:rPr>
          <w:rFonts w:ascii="Verdana" w:hAnsi="Verdana" w:cs="Times New Roman"/>
        </w:rPr>
        <w:t>At a meeting of Ilston Community Council, at the Barham Centre, Parkmill on Wednesday 2</w:t>
      </w:r>
      <w:r>
        <w:rPr>
          <w:rFonts w:ascii="Verdana" w:hAnsi="Verdana" w:cs="Times New Roman"/>
        </w:rPr>
        <w:t>3</w:t>
      </w:r>
      <w:r w:rsidRPr="009F6A9A">
        <w:rPr>
          <w:rFonts w:ascii="Verdana" w:hAnsi="Verdana" w:cs="Times New Roman"/>
          <w:vertAlign w:val="superscript"/>
        </w:rPr>
        <w:t>rd</w:t>
      </w:r>
      <w:r>
        <w:rPr>
          <w:rFonts w:ascii="Verdana" w:hAnsi="Verdana" w:cs="Times New Roman"/>
        </w:rPr>
        <w:t xml:space="preserve"> November</w:t>
      </w:r>
      <w:r w:rsidRPr="00454354">
        <w:rPr>
          <w:rFonts w:ascii="Verdana" w:hAnsi="Verdana" w:cs="Times New Roman"/>
        </w:rPr>
        <w:t xml:space="preserve"> 2023 at 7pm:</w:t>
      </w:r>
    </w:p>
    <w:p w14:paraId="4FC9D916" w14:textId="77777777" w:rsidR="00F20757" w:rsidRPr="00454354" w:rsidRDefault="00F20757" w:rsidP="003E3345">
      <w:pPr>
        <w:spacing w:after="0" w:line="240" w:lineRule="auto"/>
        <w:rPr>
          <w:rFonts w:ascii="Verdana" w:hAnsi="Verdana" w:cs="Times New Roman"/>
        </w:rPr>
      </w:pPr>
    </w:p>
    <w:p w14:paraId="0D99FFDB" w14:textId="77777777" w:rsidR="00F20757" w:rsidRDefault="00F20757" w:rsidP="003E3345">
      <w:pPr>
        <w:spacing w:after="0" w:line="240" w:lineRule="auto"/>
        <w:ind w:right="1440"/>
        <w:jc w:val="both"/>
        <w:rPr>
          <w:rFonts w:ascii="Verdana" w:eastAsia="Times New Roman" w:hAnsi="Verdana" w:cs="Times New Roman"/>
        </w:rPr>
      </w:pPr>
      <w:r w:rsidRPr="00454354">
        <w:rPr>
          <w:rFonts w:ascii="Verdana" w:eastAsia="Times New Roman" w:hAnsi="Verdana" w:cs="Times New Roman"/>
          <w:b/>
        </w:rPr>
        <w:t>Present</w:t>
      </w:r>
      <w:r w:rsidRPr="00454354">
        <w:rPr>
          <w:rFonts w:ascii="Verdana" w:eastAsia="Times New Roman" w:hAnsi="Verdana" w:cs="Times New Roman"/>
        </w:rPr>
        <w:t>:</w:t>
      </w:r>
      <w:r w:rsidRPr="00454354">
        <w:rPr>
          <w:rFonts w:ascii="Verdana" w:eastAsia="Times New Roman" w:hAnsi="Verdana" w:cs="Times New Roman"/>
          <w:b/>
        </w:rPr>
        <w:t xml:space="preserve"> </w:t>
      </w:r>
      <w:r w:rsidRPr="00454354">
        <w:rPr>
          <w:rFonts w:ascii="Verdana" w:eastAsia="Times New Roman" w:hAnsi="Verdana" w:cs="Times New Roman"/>
          <w:bCs/>
        </w:rPr>
        <w:t>Cllr</w:t>
      </w:r>
      <w:r w:rsidRPr="00454354">
        <w:rPr>
          <w:rFonts w:ascii="Verdana" w:eastAsia="Times New Roman" w:hAnsi="Verdana" w:cs="Times New Roman"/>
        </w:rPr>
        <w:t xml:space="preserve"> D Ponting, Cllr R Church, Cllr Mobbs, Cllr N Hollett, </w:t>
      </w:r>
    </w:p>
    <w:p w14:paraId="67F92662" w14:textId="77777777" w:rsidR="00F20757" w:rsidRDefault="00F20757" w:rsidP="003E3345">
      <w:pPr>
        <w:spacing w:after="0" w:line="240" w:lineRule="auto"/>
        <w:ind w:right="1440"/>
        <w:jc w:val="both"/>
        <w:rPr>
          <w:rFonts w:ascii="Verdana" w:eastAsia="Times New Roman" w:hAnsi="Verdana" w:cs="Times New Roman"/>
        </w:rPr>
      </w:pPr>
      <w:r w:rsidRPr="00F17151">
        <w:rPr>
          <w:rFonts w:ascii="Verdana" w:eastAsia="Times New Roman" w:hAnsi="Verdana" w:cs="Times New Roman"/>
        </w:rPr>
        <w:t>Cllr H James</w:t>
      </w:r>
      <w:r>
        <w:rPr>
          <w:rFonts w:ascii="Verdana" w:eastAsia="Times New Roman" w:hAnsi="Verdana" w:cs="Times New Roman"/>
        </w:rPr>
        <w:t>,</w:t>
      </w:r>
      <w:r w:rsidRPr="00454354">
        <w:rPr>
          <w:rFonts w:ascii="Verdana" w:eastAsia="Times New Roman" w:hAnsi="Verdana" w:cs="Times New Roman"/>
        </w:rPr>
        <w:t xml:space="preserve"> </w:t>
      </w:r>
      <w:r w:rsidRPr="00F17151">
        <w:rPr>
          <w:rFonts w:ascii="Verdana" w:eastAsia="Times New Roman" w:hAnsi="Verdana" w:cs="Times New Roman"/>
        </w:rPr>
        <w:t>Cllr B Beynon</w:t>
      </w:r>
      <w:r>
        <w:rPr>
          <w:rFonts w:ascii="Verdana" w:eastAsia="Times New Roman" w:hAnsi="Verdana" w:cs="Times New Roman"/>
        </w:rPr>
        <w:t>,</w:t>
      </w:r>
      <w:r w:rsidRPr="009F6A9A">
        <w:rPr>
          <w:rFonts w:ascii="Verdana" w:eastAsia="Times New Roman" w:hAnsi="Verdana" w:cs="Times New Roman"/>
        </w:rPr>
        <w:t xml:space="preserve"> </w:t>
      </w:r>
      <w:r w:rsidRPr="00F17151">
        <w:rPr>
          <w:rFonts w:ascii="Verdana" w:eastAsia="Times New Roman" w:hAnsi="Verdana" w:cs="Times New Roman"/>
        </w:rPr>
        <w:t>Cllr S Pleydell</w:t>
      </w:r>
      <w:r w:rsidRPr="00454354">
        <w:rPr>
          <w:rFonts w:ascii="Verdana" w:eastAsia="Times New Roman" w:hAnsi="Verdana" w:cs="Times New Roman"/>
        </w:rPr>
        <w:t xml:space="preserve"> and Cllr I Brown.</w:t>
      </w:r>
    </w:p>
    <w:p w14:paraId="5C4275C9" w14:textId="77777777" w:rsidR="00F20757" w:rsidRDefault="00F20757" w:rsidP="003E3345">
      <w:pPr>
        <w:spacing w:after="0" w:line="240" w:lineRule="auto"/>
        <w:ind w:right="1440"/>
        <w:jc w:val="both"/>
        <w:rPr>
          <w:rFonts w:ascii="Verdana" w:eastAsia="Times New Roman" w:hAnsi="Verdana" w:cs="Times New Roman"/>
        </w:rPr>
      </w:pPr>
    </w:p>
    <w:p w14:paraId="6447CE78" w14:textId="3A463F36" w:rsidR="003E3345" w:rsidRDefault="003E3345" w:rsidP="003E3345">
      <w:pPr>
        <w:spacing w:after="0" w:line="240" w:lineRule="auto"/>
        <w:ind w:right="1440"/>
        <w:jc w:val="both"/>
        <w:rPr>
          <w:rFonts w:ascii="Verdana" w:eastAsia="Times New Roman" w:hAnsi="Verdana" w:cs="Times New Roman"/>
          <w:b/>
          <w:bCs/>
        </w:rPr>
      </w:pPr>
      <w:r w:rsidRPr="003E3345">
        <w:rPr>
          <w:rFonts w:ascii="Verdana" w:eastAsia="Times New Roman" w:hAnsi="Verdana" w:cs="Times New Roman"/>
          <w:b/>
          <w:bCs/>
        </w:rPr>
        <w:t>Apologies:</w:t>
      </w:r>
    </w:p>
    <w:p w14:paraId="2AAC0F61" w14:textId="6280D7EA" w:rsidR="003E3345" w:rsidRDefault="003E3345" w:rsidP="003E3345">
      <w:pPr>
        <w:spacing w:after="0" w:line="240" w:lineRule="auto"/>
        <w:ind w:right="1440"/>
        <w:jc w:val="both"/>
        <w:rPr>
          <w:rFonts w:ascii="Verdana" w:eastAsia="Times New Roman" w:hAnsi="Verdana" w:cs="Times New Roman"/>
        </w:rPr>
      </w:pPr>
      <w:r>
        <w:rPr>
          <w:rFonts w:ascii="Verdana" w:eastAsia="Times New Roman" w:hAnsi="Verdana" w:cs="Times New Roman"/>
        </w:rPr>
        <w:t>Cllr Huffer</w:t>
      </w:r>
    </w:p>
    <w:p w14:paraId="7965AE48" w14:textId="77777777" w:rsidR="003E3345" w:rsidRPr="003E3345" w:rsidRDefault="003E3345" w:rsidP="003E3345">
      <w:pPr>
        <w:spacing w:after="0" w:line="240" w:lineRule="auto"/>
        <w:ind w:right="1440"/>
        <w:jc w:val="both"/>
        <w:rPr>
          <w:rFonts w:ascii="Verdana" w:eastAsia="Times New Roman" w:hAnsi="Verdana" w:cs="Times New Roman"/>
        </w:rPr>
      </w:pPr>
    </w:p>
    <w:p w14:paraId="7CAD8758" w14:textId="77777777" w:rsidR="00F20757" w:rsidRDefault="00F20757" w:rsidP="003E3345">
      <w:pPr>
        <w:overflowPunct w:val="0"/>
        <w:autoSpaceDE w:val="0"/>
        <w:autoSpaceDN w:val="0"/>
        <w:adjustRightInd w:val="0"/>
        <w:spacing w:after="0" w:line="240" w:lineRule="auto"/>
        <w:ind w:right="1440"/>
        <w:textAlignment w:val="baseline"/>
        <w:rPr>
          <w:rFonts w:ascii="Verdana" w:eastAsia="Times New Roman" w:hAnsi="Verdana" w:cs="Times New Roman"/>
        </w:rPr>
      </w:pPr>
      <w:r w:rsidRPr="00454354">
        <w:rPr>
          <w:rFonts w:ascii="Verdana" w:eastAsia="Times New Roman" w:hAnsi="Verdana" w:cs="Times New Roman"/>
          <w:b/>
          <w:bCs/>
        </w:rPr>
        <w:t>Also attending:</w:t>
      </w:r>
      <w:r>
        <w:rPr>
          <w:rFonts w:ascii="Verdana" w:eastAsia="Times New Roman" w:hAnsi="Verdana" w:cs="Times New Roman"/>
        </w:rPr>
        <w:t xml:space="preserve"> </w:t>
      </w:r>
      <w:r w:rsidRPr="00F17151">
        <w:rPr>
          <w:rFonts w:ascii="Verdana" w:eastAsia="Times New Roman" w:hAnsi="Verdana" w:cs="Times New Roman"/>
        </w:rPr>
        <w:t>Cllr L James (City</w:t>
      </w:r>
      <w:r>
        <w:rPr>
          <w:rFonts w:ascii="Verdana" w:eastAsia="Times New Roman" w:hAnsi="Verdana" w:cs="Times New Roman"/>
        </w:rPr>
        <w:t xml:space="preserve"> &amp; </w:t>
      </w:r>
      <w:r w:rsidRPr="00F17151">
        <w:rPr>
          <w:rFonts w:ascii="Verdana" w:eastAsia="Times New Roman" w:hAnsi="Verdana" w:cs="Times New Roman"/>
        </w:rPr>
        <w:t>County of Swansea)</w:t>
      </w:r>
      <w:r>
        <w:rPr>
          <w:rFonts w:ascii="Verdana" w:eastAsia="Times New Roman" w:hAnsi="Verdana" w:cs="Times New Roman"/>
        </w:rPr>
        <w:t xml:space="preserve">, Mr A Hill - Internal Auditor and Mr P Sizer -Clerk, </w:t>
      </w:r>
    </w:p>
    <w:p w14:paraId="2ECA62C5" w14:textId="77777777" w:rsidR="00F20757" w:rsidRDefault="00F20757" w:rsidP="003E3345">
      <w:pPr>
        <w:overflowPunct w:val="0"/>
        <w:autoSpaceDE w:val="0"/>
        <w:autoSpaceDN w:val="0"/>
        <w:adjustRightInd w:val="0"/>
        <w:spacing w:after="0" w:line="240" w:lineRule="auto"/>
        <w:ind w:right="1440"/>
        <w:textAlignment w:val="baseline"/>
        <w:rPr>
          <w:rFonts w:ascii="Verdana" w:eastAsia="Times New Roman" w:hAnsi="Verdana" w:cs="Times New Roman"/>
        </w:rPr>
      </w:pPr>
    </w:p>
    <w:p w14:paraId="401491E6" w14:textId="77777777" w:rsidR="00F20757" w:rsidRDefault="00F20757" w:rsidP="003E3345">
      <w:pPr>
        <w:overflowPunct w:val="0"/>
        <w:autoSpaceDE w:val="0"/>
        <w:autoSpaceDN w:val="0"/>
        <w:adjustRightInd w:val="0"/>
        <w:spacing w:after="0" w:line="240" w:lineRule="auto"/>
        <w:ind w:right="1440"/>
        <w:textAlignment w:val="baseline"/>
        <w:rPr>
          <w:rFonts w:ascii="Verdana" w:eastAsia="Times New Roman" w:hAnsi="Verdana" w:cs="Times New Roman"/>
        </w:rPr>
      </w:pPr>
      <w:r w:rsidRPr="00454354">
        <w:rPr>
          <w:rFonts w:ascii="Verdana" w:eastAsia="Times New Roman" w:hAnsi="Verdana" w:cs="Times New Roman"/>
          <w:b/>
        </w:rPr>
        <w:t xml:space="preserve">In the Chair: </w:t>
      </w:r>
      <w:r w:rsidRPr="00454354">
        <w:rPr>
          <w:rFonts w:ascii="Verdana" w:eastAsia="Times New Roman" w:hAnsi="Verdana" w:cs="Times New Roman"/>
        </w:rPr>
        <w:t>Cllr D Ponting</w:t>
      </w:r>
    </w:p>
    <w:p w14:paraId="4F778C89" w14:textId="77777777" w:rsidR="00F20757" w:rsidRDefault="00F20757" w:rsidP="003E3345">
      <w:pPr>
        <w:spacing w:after="0" w:line="240" w:lineRule="auto"/>
      </w:pPr>
    </w:p>
    <w:p w14:paraId="0EA575CD" w14:textId="4DC8BE3D" w:rsidR="00F20757" w:rsidRDefault="00F20757" w:rsidP="003E3345">
      <w:pPr>
        <w:spacing w:after="0" w:line="240" w:lineRule="auto"/>
        <w:rPr>
          <w:rFonts w:ascii="Verdana" w:hAnsi="Verdana"/>
        </w:rPr>
      </w:pPr>
      <w:r w:rsidRPr="00F20757">
        <w:rPr>
          <w:rFonts w:ascii="Verdana" w:hAnsi="Verdana"/>
        </w:rPr>
        <w:t>The chair introduced Mr Alan Hill to the Community Council as the new Internal Auditor</w:t>
      </w:r>
    </w:p>
    <w:p w14:paraId="716E693B" w14:textId="77777777" w:rsidR="00F20757" w:rsidRPr="00F20757" w:rsidRDefault="00F20757" w:rsidP="003E3345">
      <w:pPr>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20757" w14:paraId="359410F3" w14:textId="77777777" w:rsidTr="0075266A">
        <w:tc>
          <w:tcPr>
            <w:tcW w:w="704" w:type="dxa"/>
          </w:tcPr>
          <w:p w14:paraId="34DFADE5" w14:textId="4B98E7FF" w:rsidR="00F20757" w:rsidRPr="00F20757" w:rsidRDefault="00F20757" w:rsidP="003E3345">
            <w:pPr>
              <w:rPr>
                <w:rFonts w:ascii="Verdana" w:hAnsi="Verdana"/>
                <w:b/>
                <w:bCs/>
              </w:rPr>
            </w:pPr>
            <w:r w:rsidRPr="00F20757">
              <w:rPr>
                <w:rFonts w:ascii="Verdana" w:hAnsi="Verdana"/>
                <w:b/>
                <w:bCs/>
              </w:rPr>
              <w:t>1.</w:t>
            </w:r>
          </w:p>
        </w:tc>
        <w:tc>
          <w:tcPr>
            <w:tcW w:w="8312" w:type="dxa"/>
          </w:tcPr>
          <w:p w14:paraId="31ECE4AA" w14:textId="77777777" w:rsidR="00F20757" w:rsidRPr="00F20757" w:rsidRDefault="00F20757" w:rsidP="003E3345">
            <w:pPr>
              <w:overflowPunct w:val="0"/>
              <w:autoSpaceDE w:val="0"/>
              <w:autoSpaceDN w:val="0"/>
              <w:adjustRightInd w:val="0"/>
              <w:ind w:right="1440"/>
              <w:textAlignment w:val="baseline"/>
              <w:rPr>
                <w:rFonts w:ascii="Verdana" w:hAnsi="Verdana" w:cs="Times New Roman"/>
                <w:b/>
                <w:lang w:val="en-US"/>
              </w:rPr>
            </w:pPr>
            <w:r w:rsidRPr="00F20757">
              <w:rPr>
                <w:rFonts w:ascii="Verdana" w:hAnsi="Verdana" w:cs="Times New Roman"/>
                <w:b/>
                <w:lang w:val="en-US"/>
              </w:rPr>
              <w:t>Apologies for Absence</w:t>
            </w:r>
          </w:p>
          <w:p w14:paraId="3C27378F" w14:textId="4937B689" w:rsidR="00F20757" w:rsidRPr="00F20757" w:rsidRDefault="00F20757" w:rsidP="003E3345">
            <w:pPr>
              <w:overflowPunct w:val="0"/>
              <w:autoSpaceDE w:val="0"/>
              <w:autoSpaceDN w:val="0"/>
              <w:adjustRightInd w:val="0"/>
              <w:ind w:right="1440"/>
              <w:textAlignment w:val="baseline"/>
              <w:rPr>
                <w:rFonts w:ascii="Verdana" w:eastAsia="Times New Roman" w:hAnsi="Verdana" w:cs="Times New Roman"/>
              </w:rPr>
            </w:pPr>
            <w:r w:rsidRPr="00F20757">
              <w:rPr>
                <w:rFonts w:ascii="Verdana" w:eastAsia="Times New Roman" w:hAnsi="Verdana" w:cs="Times New Roman"/>
              </w:rPr>
              <w:t>Apologies received from: Cllr N Huffer, Cllr C Bates</w:t>
            </w:r>
          </w:p>
          <w:p w14:paraId="041F0875" w14:textId="77777777" w:rsidR="00F20757" w:rsidRPr="00F20757" w:rsidRDefault="00F20757" w:rsidP="003E3345">
            <w:pPr>
              <w:rPr>
                <w:rFonts w:ascii="Verdana" w:hAnsi="Verdana"/>
              </w:rPr>
            </w:pPr>
          </w:p>
        </w:tc>
      </w:tr>
      <w:tr w:rsidR="00F20757" w14:paraId="44577400" w14:textId="77777777" w:rsidTr="0075266A">
        <w:tc>
          <w:tcPr>
            <w:tcW w:w="704" w:type="dxa"/>
          </w:tcPr>
          <w:p w14:paraId="0C5B06B5" w14:textId="3EAFAE88" w:rsidR="00F20757" w:rsidRPr="00F20757" w:rsidRDefault="00F20757" w:rsidP="003E3345">
            <w:pPr>
              <w:rPr>
                <w:rFonts w:ascii="Verdana" w:hAnsi="Verdana"/>
                <w:b/>
                <w:bCs/>
              </w:rPr>
            </w:pPr>
            <w:r w:rsidRPr="00F20757">
              <w:rPr>
                <w:rFonts w:ascii="Verdana" w:hAnsi="Verdana"/>
                <w:b/>
                <w:bCs/>
              </w:rPr>
              <w:t>2.</w:t>
            </w:r>
          </w:p>
        </w:tc>
        <w:tc>
          <w:tcPr>
            <w:tcW w:w="8312" w:type="dxa"/>
          </w:tcPr>
          <w:p w14:paraId="1EC40ADA" w14:textId="454CAA2C" w:rsidR="00F20757" w:rsidRPr="00F20757" w:rsidRDefault="00F20757" w:rsidP="003E3345">
            <w:pPr>
              <w:rPr>
                <w:rFonts w:ascii="Verdana" w:hAnsi="Verdana" w:cs="Times New Roman"/>
                <w:b/>
                <w:u w:val="single"/>
                <w:lang w:val="en-US"/>
              </w:rPr>
            </w:pPr>
            <w:r w:rsidRPr="00F20757">
              <w:rPr>
                <w:rFonts w:ascii="Verdana" w:hAnsi="Verdana" w:cs="Times New Roman"/>
                <w:b/>
                <w:lang w:val="en-US"/>
              </w:rPr>
              <w:t xml:space="preserve"> Declaration of Personal Interests</w:t>
            </w:r>
            <w:r w:rsidRPr="00F20757">
              <w:rPr>
                <w:rFonts w:ascii="Verdana" w:hAnsi="Verdana" w:cs="Times New Roman"/>
                <w:b/>
                <w:u w:val="single"/>
                <w:lang w:val="en-US"/>
              </w:rPr>
              <w:t xml:space="preserve"> </w:t>
            </w:r>
          </w:p>
          <w:p w14:paraId="61E10936" w14:textId="77777777" w:rsidR="00F20757" w:rsidRPr="00F20757" w:rsidRDefault="00F20757" w:rsidP="003E3345">
            <w:pPr>
              <w:rPr>
                <w:rFonts w:ascii="Verdana" w:hAnsi="Verdana" w:cs="Times New Roman"/>
                <w:lang w:val="en-US"/>
              </w:rPr>
            </w:pPr>
            <w:r w:rsidRPr="00F20757">
              <w:rPr>
                <w:rFonts w:ascii="Verdana" w:hAnsi="Verdana" w:cs="Times New Roman"/>
                <w:lang w:val="en-US"/>
              </w:rPr>
              <w:t>There were no declarations of interest stated</w:t>
            </w:r>
          </w:p>
          <w:p w14:paraId="112B496B" w14:textId="77777777" w:rsidR="00F20757" w:rsidRPr="00F20757" w:rsidRDefault="00F20757" w:rsidP="003E3345">
            <w:pPr>
              <w:rPr>
                <w:rFonts w:ascii="Verdana" w:hAnsi="Verdana" w:cs="Times New Roman"/>
                <w:lang w:val="en-US"/>
              </w:rPr>
            </w:pPr>
          </w:p>
          <w:p w14:paraId="44AC3775" w14:textId="3B7E369E" w:rsidR="00F20757" w:rsidRPr="00F20757" w:rsidRDefault="00F20757" w:rsidP="003E3345">
            <w:pPr>
              <w:rPr>
                <w:rFonts w:ascii="Verdana" w:hAnsi="Verdana" w:cs="Times New Roman"/>
                <w:lang w:val="en-US"/>
              </w:rPr>
            </w:pPr>
            <w:r w:rsidRPr="00F20757">
              <w:rPr>
                <w:rFonts w:ascii="Verdana" w:hAnsi="Verdana" w:cs="Times New Roman"/>
                <w:lang w:val="en-US"/>
              </w:rPr>
              <w:t xml:space="preserve">At this time, the chair proposed to alter the agenda order and bring </w:t>
            </w:r>
            <w:r w:rsidR="003B5CAB">
              <w:rPr>
                <w:rFonts w:ascii="Verdana" w:hAnsi="Verdana" w:cs="Times New Roman"/>
                <w:lang w:val="en-US"/>
              </w:rPr>
              <w:t xml:space="preserve">part of </w:t>
            </w:r>
            <w:r w:rsidRPr="00F20757">
              <w:rPr>
                <w:rFonts w:ascii="Verdana" w:hAnsi="Verdana" w:cs="Times New Roman"/>
                <w:lang w:val="en-US"/>
              </w:rPr>
              <w:t>item 7 forward.  There were no objections</w:t>
            </w:r>
          </w:p>
          <w:p w14:paraId="1B1D0BB9" w14:textId="77777777" w:rsidR="00F20757" w:rsidRPr="00F20757" w:rsidRDefault="00F20757" w:rsidP="003E3345">
            <w:pPr>
              <w:rPr>
                <w:rFonts w:ascii="Verdana" w:hAnsi="Verdana"/>
              </w:rPr>
            </w:pPr>
          </w:p>
        </w:tc>
      </w:tr>
      <w:tr w:rsidR="00F20757" w14:paraId="5B56D486" w14:textId="77777777" w:rsidTr="0075266A">
        <w:tc>
          <w:tcPr>
            <w:tcW w:w="704" w:type="dxa"/>
          </w:tcPr>
          <w:p w14:paraId="6A09FBE3" w14:textId="17DDE5DD" w:rsidR="00F20757" w:rsidRPr="00F20757" w:rsidRDefault="00F20757" w:rsidP="003E3345">
            <w:pPr>
              <w:rPr>
                <w:rFonts w:ascii="Verdana" w:hAnsi="Verdana"/>
                <w:b/>
                <w:bCs/>
              </w:rPr>
            </w:pPr>
            <w:r w:rsidRPr="00F20757">
              <w:rPr>
                <w:rFonts w:ascii="Verdana" w:hAnsi="Verdana"/>
                <w:b/>
                <w:bCs/>
              </w:rPr>
              <w:t>7.</w:t>
            </w:r>
          </w:p>
        </w:tc>
        <w:tc>
          <w:tcPr>
            <w:tcW w:w="8312" w:type="dxa"/>
          </w:tcPr>
          <w:p w14:paraId="7645C9B4" w14:textId="77777777" w:rsidR="00F20757" w:rsidRDefault="00F20757" w:rsidP="003E3345">
            <w:pPr>
              <w:rPr>
                <w:rFonts w:ascii="Verdana" w:hAnsi="Verdana"/>
                <w:b/>
                <w:bCs/>
              </w:rPr>
            </w:pPr>
            <w:r w:rsidRPr="00F20757">
              <w:rPr>
                <w:rFonts w:ascii="Verdana" w:hAnsi="Verdana"/>
                <w:b/>
                <w:bCs/>
              </w:rPr>
              <w:t>Consider financial statements</w:t>
            </w:r>
          </w:p>
          <w:p w14:paraId="01E5009E" w14:textId="604E3551" w:rsidR="00F20757" w:rsidRDefault="00F20757" w:rsidP="003E3345">
            <w:pPr>
              <w:rPr>
                <w:rFonts w:ascii="Verdana" w:hAnsi="Verdana"/>
              </w:rPr>
            </w:pPr>
            <w:r>
              <w:rPr>
                <w:rFonts w:ascii="Verdana" w:hAnsi="Verdana"/>
              </w:rPr>
              <w:t xml:space="preserve">The clerk presented two proposed budgets to the Council.  One based on an increase in precept of 6.8% and the other at 10%.  Discussion was held on the budget and a Cllr Ponting proposed </w:t>
            </w:r>
            <w:r w:rsidR="0017785D">
              <w:rPr>
                <w:rFonts w:ascii="Verdana" w:hAnsi="Verdana"/>
              </w:rPr>
              <w:t>accepting</w:t>
            </w:r>
            <w:r>
              <w:rPr>
                <w:rFonts w:ascii="Verdana" w:hAnsi="Verdana"/>
              </w:rPr>
              <w:t xml:space="preserve"> the 10% budget </w:t>
            </w:r>
            <w:r w:rsidR="0017785D">
              <w:rPr>
                <w:rFonts w:ascii="Verdana" w:hAnsi="Verdana"/>
              </w:rPr>
              <w:t>which</w:t>
            </w:r>
            <w:r>
              <w:rPr>
                <w:rFonts w:ascii="Verdana" w:hAnsi="Verdana"/>
              </w:rPr>
              <w:t xml:space="preserve"> was seconded by Cllr </w:t>
            </w:r>
            <w:r w:rsidR="0017785D">
              <w:rPr>
                <w:rFonts w:ascii="Verdana" w:hAnsi="Verdana"/>
              </w:rPr>
              <w:t>Pleydell</w:t>
            </w:r>
            <w:r>
              <w:rPr>
                <w:rFonts w:ascii="Verdana" w:hAnsi="Verdana"/>
              </w:rPr>
              <w:t xml:space="preserve">.  The motion was carried </w:t>
            </w:r>
            <w:r w:rsidR="0017785D">
              <w:rPr>
                <w:rFonts w:ascii="Verdana" w:hAnsi="Verdana"/>
              </w:rPr>
              <w:t>unanimously</w:t>
            </w:r>
            <w:r>
              <w:rPr>
                <w:rFonts w:ascii="Verdana" w:hAnsi="Verdana"/>
              </w:rPr>
              <w:t xml:space="preserve">.  The chair </w:t>
            </w:r>
            <w:r w:rsidR="0017785D">
              <w:rPr>
                <w:rFonts w:ascii="Verdana" w:hAnsi="Verdana"/>
              </w:rPr>
              <w:t>thanked</w:t>
            </w:r>
            <w:r>
              <w:rPr>
                <w:rFonts w:ascii="Verdana" w:hAnsi="Verdana"/>
              </w:rPr>
              <w:t xml:space="preserve"> the clerk for the preparation of the budget.</w:t>
            </w:r>
          </w:p>
          <w:p w14:paraId="1C113624" w14:textId="3F49C7E3" w:rsidR="00F20757" w:rsidRPr="00F20757" w:rsidRDefault="00F20757" w:rsidP="003E3345">
            <w:pPr>
              <w:rPr>
                <w:rFonts w:ascii="Verdana" w:hAnsi="Verdana"/>
              </w:rPr>
            </w:pPr>
          </w:p>
        </w:tc>
      </w:tr>
      <w:tr w:rsidR="00F20757" w14:paraId="23C50D7B" w14:textId="77777777" w:rsidTr="0075266A">
        <w:tc>
          <w:tcPr>
            <w:tcW w:w="704" w:type="dxa"/>
          </w:tcPr>
          <w:p w14:paraId="2D240387" w14:textId="5218B8A4" w:rsidR="00F20757" w:rsidRPr="00F20757" w:rsidRDefault="00F20757" w:rsidP="003E3345">
            <w:pPr>
              <w:rPr>
                <w:rFonts w:ascii="Verdana" w:hAnsi="Verdana"/>
                <w:b/>
                <w:bCs/>
              </w:rPr>
            </w:pPr>
            <w:r>
              <w:rPr>
                <w:rFonts w:ascii="Verdana" w:hAnsi="Verdana"/>
                <w:b/>
                <w:bCs/>
              </w:rPr>
              <w:t>3.</w:t>
            </w:r>
          </w:p>
        </w:tc>
        <w:tc>
          <w:tcPr>
            <w:tcW w:w="8312" w:type="dxa"/>
          </w:tcPr>
          <w:p w14:paraId="3D27A1D7" w14:textId="77777777" w:rsidR="00F20757" w:rsidRPr="00F20757" w:rsidRDefault="00F20757" w:rsidP="003E3345">
            <w:pPr>
              <w:rPr>
                <w:rFonts w:ascii="Verdana" w:hAnsi="Verdana"/>
                <w:b/>
                <w:bCs/>
              </w:rPr>
            </w:pPr>
            <w:r w:rsidRPr="00F20757">
              <w:rPr>
                <w:rFonts w:ascii="Verdana" w:hAnsi="Verdana"/>
                <w:b/>
                <w:bCs/>
              </w:rPr>
              <w:t>Consider representations from members of the public</w:t>
            </w:r>
          </w:p>
          <w:p w14:paraId="1CA55C09" w14:textId="77777777" w:rsidR="00F20757" w:rsidRDefault="00F20757" w:rsidP="003E3345">
            <w:pPr>
              <w:rPr>
                <w:rFonts w:ascii="Verdana" w:hAnsi="Verdana"/>
              </w:rPr>
            </w:pPr>
            <w:r>
              <w:rPr>
                <w:rFonts w:ascii="Verdana" w:hAnsi="Verdana"/>
              </w:rPr>
              <w:t>There were no members of the public attending the meeting</w:t>
            </w:r>
          </w:p>
          <w:p w14:paraId="59A82CA1" w14:textId="058057ED" w:rsidR="00F20757" w:rsidRPr="00F20757" w:rsidRDefault="00F20757" w:rsidP="003E3345">
            <w:pPr>
              <w:rPr>
                <w:rFonts w:ascii="Verdana" w:hAnsi="Verdana"/>
              </w:rPr>
            </w:pPr>
          </w:p>
        </w:tc>
      </w:tr>
      <w:tr w:rsidR="00F20757" w14:paraId="5BD079E5" w14:textId="77777777" w:rsidTr="003E3345">
        <w:tc>
          <w:tcPr>
            <w:tcW w:w="704" w:type="dxa"/>
          </w:tcPr>
          <w:p w14:paraId="59A2FE39" w14:textId="3FF1B956" w:rsidR="00F20757" w:rsidRPr="00F20757" w:rsidRDefault="00F20757" w:rsidP="003E3345">
            <w:pPr>
              <w:rPr>
                <w:rFonts w:ascii="Verdana" w:hAnsi="Verdana"/>
                <w:b/>
                <w:bCs/>
              </w:rPr>
            </w:pPr>
            <w:r>
              <w:rPr>
                <w:rFonts w:ascii="Verdana" w:hAnsi="Verdana"/>
                <w:b/>
                <w:bCs/>
              </w:rPr>
              <w:t>4.</w:t>
            </w:r>
          </w:p>
        </w:tc>
        <w:tc>
          <w:tcPr>
            <w:tcW w:w="8312" w:type="dxa"/>
          </w:tcPr>
          <w:p w14:paraId="1C837149" w14:textId="77777777" w:rsidR="00F20757" w:rsidRDefault="00F20757" w:rsidP="003E3345">
            <w:pPr>
              <w:rPr>
                <w:rFonts w:ascii="Verdana" w:hAnsi="Verdana"/>
                <w:b/>
                <w:bCs/>
              </w:rPr>
            </w:pPr>
            <w:r w:rsidRPr="00F20757">
              <w:rPr>
                <w:rFonts w:ascii="Verdana" w:hAnsi="Verdana"/>
                <w:b/>
                <w:bCs/>
              </w:rPr>
              <w:t>Approve minutes of monthly meeting held on 27</w:t>
            </w:r>
            <w:r w:rsidRPr="00F20757">
              <w:rPr>
                <w:rFonts w:ascii="Verdana" w:hAnsi="Verdana"/>
                <w:b/>
                <w:bCs/>
                <w:vertAlign w:val="superscript"/>
              </w:rPr>
              <w:t>th</w:t>
            </w:r>
            <w:r w:rsidRPr="00F20757">
              <w:rPr>
                <w:rFonts w:ascii="Verdana" w:hAnsi="Verdana"/>
                <w:b/>
                <w:bCs/>
              </w:rPr>
              <w:t xml:space="preserve"> September 2023</w:t>
            </w:r>
          </w:p>
          <w:p w14:paraId="1A8365B1" w14:textId="0ED701A7" w:rsidR="00F20757" w:rsidRDefault="00F20757" w:rsidP="003E3345">
            <w:pPr>
              <w:rPr>
                <w:rFonts w:ascii="Verdana" w:hAnsi="Verdana"/>
              </w:rPr>
            </w:pPr>
            <w:r>
              <w:rPr>
                <w:rFonts w:ascii="Verdana" w:hAnsi="Verdana"/>
              </w:rPr>
              <w:t xml:space="preserve">Cllr Mobbs noted an error on the page 7 item 12 with regard to the debris on Sandy Lane.  The clerk had noted Cllr Bates as the Action Point where it should </w:t>
            </w:r>
            <w:r w:rsidR="0017785D">
              <w:rPr>
                <w:rFonts w:ascii="Verdana" w:hAnsi="Verdana"/>
              </w:rPr>
              <w:t>have</w:t>
            </w:r>
            <w:r>
              <w:rPr>
                <w:rFonts w:ascii="Verdana" w:hAnsi="Verdana"/>
              </w:rPr>
              <w:t xml:space="preserve"> been Cllr Mobbs.</w:t>
            </w:r>
          </w:p>
          <w:p w14:paraId="78E94278" w14:textId="77777777" w:rsidR="00F20757" w:rsidRDefault="00F20757" w:rsidP="003E3345">
            <w:pPr>
              <w:rPr>
                <w:rFonts w:ascii="Verdana" w:hAnsi="Verdana"/>
              </w:rPr>
            </w:pPr>
          </w:p>
          <w:p w14:paraId="0FF0A2B6" w14:textId="1E61C857" w:rsidR="00F20757" w:rsidRDefault="00F20757" w:rsidP="003E3345">
            <w:pPr>
              <w:rPr>
                <w:rFonts w:ascii="Verdana" w:hAnsi="Verdana"/>
              </w:rPr>
            </w:pPr>
            <w:r>
              <w:rPr>
                <w:rFonts w:ascii="Verdana" w:hAnsi="Verdana"/>
              </w:rPr>
              <w:t xml:space="preserve">Cllr </w:t>
            </w:r>
            <w:r w:rsidR="003E3345">
              <w:rPr>
                <w:rFonts w:ascii="Verdana" w:hAnsi="Verdana"/>
              </w:rPr>
              <w:t>Hollett</w:t>
            </w:r>
            <w:r>
              <w:rPr>
                <w:rFonts w:ascii="Verdana" w:hAnsi="Verdana"/>
              </w:rPr>
              <w:t xml:space="preserve"> also asked on </w:t>
            </w:r>
            <w:r w:rsidR="0017785D">
              <w:rPr>
                <w:rFonts w:ascii="Verdana" w:hAnsi="Verdana"/>
              </w:rPr>
              <w:t>page</w:t>
            </w:r>
            <w:r>
              <w:rPr>
                <w:rFonts w:ascii="Verdana" w:hAnsi="Verdana"/>
              </w:rPr>
              <w:t xml:space="preserve"> 1 section 2 Declarations of interest it be added that “He is a member of the Wildlife Trust of South and West Wales”.  The clerk agreed to add this to the minutes.</w:t>
            </w:r>
          </w:p>
          <w:p w14:paraId="70818764" w14:textId="77777777" w:rsidR="00F20757" w:rsidRDefault="00F20757" w:rsidP="003E3345">
            <w:pPr>
              <w:rPr>
                <w:rFonts w:ascii="Verdana" w:hAnsi="Verdana"/>
              </w:rPr>
            </w:pPr>
          </w:p>
          <w:p w14:paraId="727218C3" w14:textId="6C5B6511" w:rsidR="00F20757" w:rsidRDefault="00F20757" w:rsidP="003E3345">
            <w:pPr>
              <w:rPr>
                <w:rFonts w:ascii="Verdana" w:hAnsi="Verdana"/>
              </w:rPr>
            </w:pPr>
            <w:r>
              <w:rPr>
                <w:rFonts w:ascii="Verdana" w:hAnsi="Verdana"/>
              </w:rPr>
              <w:lastRenderedPageBreak/>
              <w:t xml:space="preserve">Apart from the changes above, Cllr Brown proposed accepting them as a true record and this was seconded by Cllr Mobbs.  The motion as carried </w:t>
            </w:r>
            <w:r w:rsidR="0017785D">
              <w:rPr>
                <w:rFonts w:ascii="Verdana" w:hAnsi="Verdana"/>
              </w:rPr>
              <w:t>unanimously</w:t>
            </w:r>
            <w:r>
              <w:rPr>
                <w:rFonts w:ascii="Verdana" w:hAnsi="Verdana"/>
              </w:rPr>
              <w:t>.</w:t>
            </w:r>
          </w:p>
          <w:p w14:paraId="189B3CD7" w14:textId="77777777" w:rsidR="00F20757" w:rsidRDefault="00C30E7C" w:rsidP="003E3345">
            <w:pPr>
              <w:rPr>
                <w:rFonts w:ascii="Verdana" w:hAnsi="Verdana"/>
              </w:rPr>
            </w:pPr>
            <w:r>
              <w:rPr>
                <w:rFonts w:ascii="Verdana" w:hAnsi="Verdana"/>
              </w:rPr>
              <w:t>At this stage Mr A Hill left the meeting</w:t>
            </w:r>
          </w:p>
          <w:p w14:paraId="5CFFC90A" w14:textId="58317C42" w:rsidR="00C30E7C" w:rsidRPr="00F20757" w:rsidRDefault="00C30E7C" w:rsidP="003E3345">
            <w:pPr>
              <w:rPr>
                <w:rFonts w:ascii="Verdana" w:hAnsi="Verdana"/>
              </w:rPr>
            </w:pPr>
          </w:p>
        </w:tc>
      </w:tr>
      <w:tr w:rsidR="00F20757" w14:paraId="2BE3462D" w14:textId="77777777" w:rsidTr="0075266A">
        <w:tc>
          <w:tcPr>
            <w:tcW w:w="704" w:type="dxa"/>
          </w:tcPr>
          <w:p w14:paraId="67E12A4B" w14:textId="3BA6D613" w:rsidR="00F20757" w:rsidRPr="00F20757" w:rsidRDefault="00F20757" w:rsidP="003E3345">
            <w:pPr>
              <w:rPr>
                <w:rFonts w:ascii="Verdana" w:hAnsi="Verdana"/>
                <w:b/>
                <w:bCs/>
              </w:rPr>
            </w:pPr>
            <w:r>
              <w:rPr>
                <w:rFonts w:ascii="Verdana" w:hAnsi="Verdana"/>
                <w:b/>
                <w:bCs/>
              </w:rPr>
              <w:lastRenderedPageBreak/>
              <w:t>5.</w:t>
            </w:r>
          </w:p>
        </w:tc>
        <w:tc>
          <w:tcPr>
            <w:tcW w:w="8312" w:type="dxa"/>
          </w:tcPr>
          <w:p w14:paraId="104CFB81" w14:textId="77777777" w:rsidR="00F20757" w:rsidRDefault="00F20757" w:rsidP="003E3345">
            <w:pPr>
              <w:rPr>
                <w:rFonts w:ascii="Verdana" w:hAnsi="Verdana"/>
                <w:b/>
                <w:bCs/>
              </w:rPr>
            </w:pPr>
            <w:r w:rsidRPr="00F20757">
              <w:rPr>
                <w:rFonts w:ascii="Verdana" w:hAnsi="Verdana"/>
                <w:b/>
                <w:bCs/>
              </w:rPr>
              <w:t>Matters arising</w:t>
            </w:r>
          </w:p>
          <w:p w14:paraId="53AE13F9" w14:textId="5A9B33B2" w:rsidR="00C30E7C" w:rsidRPr="00FA7DF9" w:rsidRDefault="00FA7DF9" w:rsidP="003E3345">
            <w:pPr>
              <w:pStyle w:val="ListParagraph"/>
              <w:numPr>
                <w:ilvl w:val="0"/>
                <w:numId w:val="2"/>
              </w:numPr>
              <w:rPr>
                <w:rFonts w:ascii="Verdana" w:hAnsi="Verdana"/>
              </w:rPr>
            </w:pPr>
            <w:r w:rsidRPr="00FA7DF9">
              <w:rPr>
                <w:rFonts w:ascii="Verdana" w:hAnsi="Verdana"/>
              </w:rPr>
              <w:t>Parking on land adjacent to the Penmaen and Nicholston village hall – matter closed</w:t>
            </w:r>
          </w:p>
          <w:p w14:paraId="522A8ED3" w14:textId="77777777" w:rsidR="00FA7DF9" w:rsidRDefault="00FA7DF9" w:rsidP="003E3345">
            <w:pPr>
              <w:rPr>
                <w:rFonts w:ascii="Verdana" w:hAnsi="Verdana"/>
                <w:b/>
                <w:bCs/>
              </w:rPr>
            </w:pPr>
          </w:p>
          <w:p w14:paraId="3B488C34" w14:textId="77777777" w:rsidR="00FA7DF9" w:rsidRPr="00FA7DF9" w:rsidRDefault="00FA7DF9" w:rsidP="003E3345">
            <w:pPr>
              <w:pStyle w:val="ListParagraph"/>
              <w:numPr>
                <w:ilvl w:val="0"/>
                <w:numId w:val="2"/>
              </w:numPr>
              <w:rPr>
                <w:rFonts w:ascii="Verdana" w:hAnsi="Verdana"/>
              </w:rPr>
            </w:pPr>
            <w:r w:rsidRPr="00FA7DF9">
              <w:rPr>
                <w:rFonts w:ascii="Verdana" w:hAnsi="Verdana"/>
              </w:rPr>
              <w:t>Footpath in Parkmill – the work has been completed; however, the steps have been removed.  Cllr Church to contact to have these reinstated.</w:t>
            </w:r>
            <w:r>
              <w:rPr>
                <w:rFonts w:ascii="Verdana" w:hAnsi="Verdana"/>
              </w:rPr>
              <w:t xml:space="preserve">                            </w:t>
            </w:r>
            <w:r w:rsidRPr="00FA7DF9">
              <w:rPr>
                <w:rFonts w:ascii="Verdana" w:hAnsi="Verdana"/>
                <w:b/>
                <w:bCs/>
              </w:rPr>
              <w:t>ACTION POINT Cllr Church</w:t>
            </w:r>
          </w:p>
          <w:p w14:paraId="69376E85" w14:textId="77777777" w:rsidR="00FA7DF9" w:rsidRPr="00FA7DF9" w:rsidRDefault="00FA7DF9" w:rsidP="003E3345">
            <w:pPr>
              <w:pStyle w:val="ListParagraph"/>
              <w:rPr>
                <w:rFonts w:ascii="Verdana" w:hAnsi="Verdana"/>
              </w:rPr>
            </w:pPr>
          </w:p>
          <w:p w14:paraId="7DD1EA83" w14:textId="77777777" w:rsidR="00FA7DF9" w:rsidRDefault="00FA7DF9" w:rsidP="003E3345">
            <w:pPr>
              <w:pStyle w:val="ListParagraph"/>
              <w:numPr>
                <w:ilvl w:val="0"/>
                <w:numId w:val="2"/>
              </w:numPr>
              <w:rPr>
                <w:rFonts w:ascii="Verdana" w:hAnsi="Verdana"/>
              </w:rPr>
            </w:pPr>
            <w:r>
              <w:rPr>
                <w:rFonts w:ascii="Verdana" w:hAnsi="Verdana"/>
              </w:rPr>
              <w:t xml:space="preserve">Iron Man Meeting – Cllr Church is arranging a survey of businesses on Gower and how they have been affected by the Iron man events.  The survey will now be sent to all businesses. </w:t>
            </w:r>
          </w:p>
          <w:p w14:paraId="7599BBC4" w14:textId="77777777" w:rsidR="00FA7DF9" w:rsidRDefault="00FA7DF9" w:rsidP="003E3345">
            <w:pPr>
              <w:rPr>
                <w:rFonts w:ascii="Verdana" w:hAnsi="Verdana"/>
                <w:b/>
                <w:bCs/>
              </w:rPr>
            </w:pPr>
            <w:r>
              <w:rPr>
                <w:rFonts w:ascii="Verdana" w:hAnsi="Verdana"/>
              </w:rPr>
              <w:t xml:space="preserve">                                                   </w:t>
            </w:r>
            <w:r w:rsidRPr="00FA7DF9">
              <w:rPr>
                <w:rFonts w:ascii="Verdana" w:hAnsi="Verdana"/>
              </w:rPr>
              <w:t xml:space="preserve">           </w:t>
            </w:r>
            <w:r w:rsidRPr="00FA7DF9">
              <w:rPr>
                <w:rFonts w:ascii="Verdana" w:hAnsi="Verdana"/>
                <w:b/>
                <w:bCs/>
              </w:rPr>
              <w:t>ACTION POINT Cllr Church</w:t>
            </w:r>
          </w:p>
          <w:p w14:paraId="1C63A8B5" w14:textId="77777777" w:rsidR="00FA7DF9" w:rsidRDefault="00FA7DF9" w:rsidP="003E3345">
            <w:pPr>
              <w:rPr>
                <w:rFonts w:ascii="Verdana" w:hAnsi="Verdana"/>
                <w:b/>
                <w:bCs/>
              </w:rPr>
            </w:pPr>
          </w:p>
          <w:p w14:paraId="24CD1AF4" w14:textId="77777777" w:rsidR="003B5CAB" w:rsidRPr="003B5CAB" w:rsidRDefault="00FA7DF9" w:rsidP="003E3345">
            <w:pPr>
              <w:pStyle w:val="ListParagraph"/>
              <w:numPr>
                <w:ilvl w:val="0"/>
                <w:numId w:val="3"/>
              </w:numPr>
              <w:rPr>
                <w:rFonts w:ascii="Verdana" w:hAnsi="Verdana"/>
              </w:rPr>
            </w:pPr>
            <w:r>
              <w:rPr>
                <w:rFonts w:ascii="Verdana" w:hAnsi="Verdana"/>
              </w:rPr>
              <w:t>Lunnon Hill closures – it was reported not all events are obtaining the correct closure notices and advising members of the public.  Cllr Church will draft a letter to send to all the owners of the events which use Lunnon Hill</w:t>
            </w:r>
            <w:r w:rsidR="003B5CAB">
              <w:rPr>
                <w:rFonts w:ascii="Verdana" w:hAnsi="Verdana"/>
              </w:rPr>
              <w:t xml:space="preserve"> for closures for events</w:t>
            </w:r>
            <w:r>
              <w:rPr>
                <w:rFonts w:ascii="Verdana" w:hAnsi="Verdana"/>
              </w:rPr>
              <w:t>.</w:t>
            </w:r>
            <w:r w:rsidRPr="00FA7DF9">
              <w:rPr>
                <w:rFonts w:ascii="Verdana" w:hAnsi="Verdana"/>
                <w:b/>
                <w:bCs/>
              </w:rPr>
              <w:t xml:space="preserve"> </w:t>
            </w:r>
            <w:r w:rsidR="0017785D">
              <w:rPr>
                <w:rFonts w:ascii="Verdana" w:hAnsi="Verdana"/>
                <w:b/>
                <w:bCs/>
              </w:rPr>
              <w:t xml:space="preserve"> </w:t>
            </w:r>
          </w:p>
          <w:p w14:paraId="232ACE9C" w14:textId="2BB44301" w:rsidR="00FA7DF9" w:rsidRPr="0017785D" w:rsidRDefault="003B5CAB" w:rsidP="003E3345">
            <w:pPr>
              <w:pStyle w:val="ListParagraph"/>
              <w:rPr>
                <w:rFonts w:ascii="Verdana" w:hAnsi="Verdana"/>
              </w:rPr>
            </w:pPr>
            <w:r>
              <w:rPr>
                <w:rFonts w:ascii="Verdana" w:hAnsi="Verdana"/>
                <w:b/>
                <w:bCs/>
              </w:rPr>
              <w:t xml:space="preserve">                                              </w:t>
            </w:r>
            <w:r w:rsidR="0017785D">
              <w:rPr>
                <w:rFonts w:ascii="Verdana" w:hAnsi="Verdana"/>
                <w:b/>
                <w:bCs/>
              </w:rPr>
              <w:t xml:space="preserve">        </w:t>
            </w:r>
            <w:r w:rsidR="00FA7DF9" w:rsidRPr="00FA7DF9">
              <w:rPr>
                <w:rFonts w:ascii="Verdana" w:hAnsi="Verdana"/>
                <w:b/>
                <w:bCs/>
              </w:rPr>
              <w:t>ACTION POINT Cllr Church</w:t>
            </w:r>
          </w:p>
          <w:p w14:paraId="4F95E839" w14:textId="77777777" w:rsidR="0017785D" w:rsidRDefault="0017785D" w:rsidP="003E3345">
            <w:pPr>
              <w:rPr>
                <w:rFonts w:ascii="Verdana" w:hAnsi="Verdana"/>
              </w:rPr>
            </w:pPr>
          </w:p>
          <w:p w14:paraId="4BA2F11B" w14:textId="77777777" w:rsidR="003E3345" w:rsidRDefault="0017785D" w:rsidP="003E3345">
            <w:pPr>
              <w:pStyle w:val="ListParagraph"/>
              <w:numPr>
                <w:ilvl w:val="0"/>
                <w:numId w:val="3"/>
              </w:numPr>
              <w:rPr>
                <w:rFonts w:ascii="Verdana" w:hAnsi="Verdana"/>
              </w:rPr>
            </w:pPr>
            <w:r>
              <w:rPr>
                <w:rFonts w:ascii="Verdana" w:hAnsi="Verdana"/>
              </w:rPr>
              <w:t xml:space="preserve">Emergency phone at Three Cliffs Bay – Cllr Brown confirmed that he had made an informal request to the Gower Society for assistance who appeared acceptable to the proposition.  Their next meeting is in January. </w:t>
            </w:r>
            <w:r w:rsidR="003E3345">
              <w:rPr>
                <w:rFonts w:ascii="Verdana" w:hAnsi="Verdana"/>
              </w:rPr>
              <w:t xml:space="preserve">Cllr Brown to prepare a bid for funds. </w:t>
            </w:r>
          </w:p>
          <w:p w14:paraId="177B3017" w14:textId="3B329038" w:rsidR="0017785D" w:rsidRPr="0017785D" w:rsidRDefault="003E3345" w:rsidP="003E3345">
            <w:pPr>
              <w:pStyle w:val="ListParagraph"/>
              <w:rPr>
                <w:rFonts w:ascii="Verdana" w:hAnsi="Verdana"/>
              </w:rPr>
            </w:pPr>
            <w:r>
              <w:rPr>
                <w:rFonts w:ascii="Verdana" w:hAnsi="Verdana"/>
              </w:rPr>
              <w:t xml:space="preserve">                                        </w:t>
            </w:r>
            <w:r w:rsidR="0017785D">
              <w:rPr>
                <w:rFonts w:ascii="Verdana" w:hAnsi="Verdana"/>
              </w:rPr>
              <w:t xml:space="preserve">             </w:t>
            </w:r>
            <w:r w:rsidR="0017785D" w:rsidRPr="0017785D">
              <w:rPr>
                <w:rFonts w:ascii="Verdana" w:hAnsi="Verdana"/>
                <w:b/>
                <w:bCs/>
              </w:rPr>
              <w:t>ACTION POINT Cllr Brown</w:t>
            </w:r>
          </w:p>
          <w:p w14:paraId="6BF0B1B4" w14:textId="77777777" w:rsidR="0017785D" w:rsidRPr="0017785D" w:rsidRDefault="0017785D" w:rsidP="003E3345">
            <w:pPr>
              <w:pStyle w:val="ListParagraph"/>
              <w:rPr>
                <w:rFonts w:ascii="Verdana" w:hAnsi="Verdana"/>
              </w:rPr>
            </w:pPr>
          </w:p>
          <w:p w14:paraId="2519B293" w14:textId="6AAB20EC" w:rsidR="0017785D" w:rsidRDefault="0017785D" w:rsidP="003E3345">
            <w:pPr>
              <w:pStyle w:val="ListParagraph"/>
              <w:numPr>
                <w:ilvl w:val="0"/>
                <w:numId w:val="3"/>
              </w:numPr>
              <w:rPr>
                <w:rFonts w:ascii="Verdana" w:hAnsi="Verdana"/>
              </w:rPr>
            </w:pPr>
            <w:r>
              <w:rPr>
                <w:rFonts w:ascii="Verdana" w:hAnsi="Verdana"/>
              </w:rPr>
              <w:t>GWR funding for community bus – Cllr Mobbs reported she had approached GWR but we were not eligible for support for the bus – matter now closed</w:t>
            </w:r>
            <w:r w:rsidR="003B5CAB">
              <w:rPr>
                <w:rFonts w:ascii="Verdana" w:hAnsi="Verdana"/>
              </w:rPr>
              <w:t xml:space="preserve"> and other sources to be investigated</w:t>
            </w:r>
            <w:r>
              <w:rPr>
                <w:rFonts w:ascii="Verdana" w:hAnsi="Verdana"/>
              </w:rPr>
              <w:t>.</w:t>
            </w:r>
          </w:p>
          <w:p w14:paraId="65E4712A" w14:textId="77777777" w:rsidR="0017785D" w:rsidRPr="0017785D" w:rsidRDefault="0017785D" w:rsidP="003E3345">
            <w:pPr>
              <w:pStyle w:val="ListParagraph"/>
              <w:rPr>
                <w:rFonts w:ascii="Verdana" w:hAnsi="Verdana"/>
              </w:rPr>
            </w:pPr>
          </w:p>
          <w:p w14:paraId="74EB9605" w14:textId="08F04504" w:rsidR="0017785D" w:rsidRDefault="0017785D" w:rsidP="003E3345">
            <w:pPr>
              <w:pStyle w:val="ListParagraph"/>
              <w:numPr>
                <w:ilvl w:val="0"/>
                <w:numId w:val="3"/>
              </w:numPr>
              <w:rPr>
                <w:rFonts w:ascii="Verdana" w:hAnsi="Verdana"/>
              </w:rPr>
            </w:pPr>
            <w:r>
              <w:rPr>
                <w:rFonts w:ascii="Verdana" w:hAnsi="Verdana"/>
              </w:rPr>
              <w:t xml:space="preserve">Swansea and Gower Local Access Forum – Cllr Church reported better signage was in place.  They were meeting again next month and Cllr Church would remain in contact with them.  </w:t>
            </w:r>
          </w:p>
          <w:p w14:paraId="1309F45A" w14:textId="1DD37B87" w:rsidR="0017785D" w:rsidRDefault="0017785D" w:rsidP="003E3345">
            <w:pPr>
              <w:rPr>
                <w:rFonts w:ascii="Verdana" w:hAnsi="Verdana"/>
                <w:b/>
                <w:bCs/>
              </w:rPr>
            </w:pPr>
            <w:r>
              <w:rPr>
                <w:rFonts w:ascii="Verdana" w:hAnsi="Verdana"/>
              </w:rPr>
              <w:t xml:space="preserve">                                                              </w:t>
            </w:r>
          </w:p>
          <w:p w14:paraId="27D50850" w14:textId="77777777" w:rsidR="0017785D" w:rsidRDefault="0017785D" w:rsidP="003E3345">
            <w:pPr>
              <w:rPr>
                <w:rFonts w:ascii="Verdana" w:hAnsi="Verdana"/>
                <w:b/>
                <w:bCs/>
              </w:rPr>
            </w:pPr>
          </w:p>
          <w:p w14:paraId="4112B22B" w14:textId="77777777" w:rsidR="0017785D" w:rsidRDefault="0017785D" w:rsidP="003E3345">
            <w:pPr>
              <w:pStyle w:val="ListParagraph"/>
              <w:numPr>
                <w:ilvl w:val="0"/>
                <w:numId w:val="4"/>
              </w:numPr>
              <w:rPr>
                <w:rFonts w:ascii="Verdana" w:hAnsi="Verdana"/>
              </w:rPr>
            </w:pPr>
            <w:r w:rsidRPr="0017785D">
              <w:rPr>
                <w:rFonts w:ascii="Verdana" w:hAnsi="Verdana"/>
              </w:rPr>
              <w:t>Meet your Councillors – Cllr Brown would arrange the meeting and would have support from an environmentalist.  No date has yet been set and Cllr Brown will advise.</w:t>
            </w:r>
            <w:r>
              <w:rPr>
                <w:rFonts w:ascii="Verdana" w:hAnsi="Verdana"/>
              </w:rPr>
              <w:t xml:space="preserve">  </w:t>
            </w:r>
          </w:p>
          <w:p w14:paraId="48DE2E3C" w14:textId="77777777" w:rsidR="0017785D" w:rsidRDefault="0017785D" w:rsidP="003E3345">
            <w:pPr>
              <w:pStyle w:val="ListParagraph"/>
              <w:rPr>
                <w:rFonts w:ascii="Verdana" w:hAnsi="Verdana"/>
                <w:b/>
                <w:bCs/>
              </w:rPr>
            </w:pPr>
            <w:r>
              <w:rPr>
                <w:rFonts w:ascii="Verdana" w:hAnsi="Verdana"/>
                <w:b/>
                <w:bCs/>
              </w:rPr>
              <w:t xml:space="preserve">                                                       </w:t>
            </w:r>
            <w:r w:rsidRPr="0017785D">
              <w:rPr>
                <w:rFonts w:ascii="Verdana" w:hAnsi="Verdana"/>
                <w:b/>
                <w:bCs/>
              </w:rPr>
              <w:t>ACTION POINT Cllr Brown</w:t>
            </w:r>
          </w:p>
          <w:p w14:paraId="42354311" w14:textId="77777777" w:rsidR="0017785D" w:rsidRDefault="0017785D" w:rsidP="003E3345">
            <w:pPr>
              <w:pStyle w:val="ListParagraph"/>
              <w:rPr>
                <w:rFonts w:ascii="Verdana" w:hAnsi="Verdana"/>
              </w:rPr>
            </w:pPr>
          </w:p>
          <w:p w14:paraId="4B2ABA44" w14:textId="77777777" w:rsidR="0017785D" w:rsidRDefault="0017785D" w:rsidP="003E3345">
            <w:pPr>
              <w:pStyle w:val="ListParagraph"/>
              <w:numPr>
                <w:ilvl w:val="0"/>
                <w:numId w:val="4"/>
              </w:numPr>
              <w:rPr>
                <w:rFonts w:ascii="Verdana" w:hAnsi="Verdana"/>
              </w:rPr>
            </w:pPr>
            <w:r>
              <w:rPr>
                <w:rFonts w:ascii="Verdana" w:hAnsi="Verdana"/>
              </w:rPr>
              <w:t>Footpath from Nicholston to Perriswood – Cllr Ponting has joined this action group and will keep the council informed.</w:t>
            </w:r>
          </w:p>
          <w:p w14:paraId="54AD7E1F" w14:textId="77777777" w:rsidR="0017785D" w:rsidRDefault="0017785D" w:rsidP="003E3345">
            <w:pPr>
              <w:rPr>
                <w:rFonts w:ascii="Verdana" w:hAnsi="Verdana"/>
              </w:rPr>
            </w:pPr>
          </w:p>
          <w:p w14:paraId="7B234633" w14:textId="77777777" w:rsidR="0017785D" w:rsidRDefault="0017785D" w:rsidP="003E3345">
            <w:pPr>
              <w:pStyle w:val="ListParagraph"/>
              <w:numPr>
                <w:ilvl w:val="0"/>
                <w:numId w:val="4"/>
              </w:numPr>
              <w:rPr>
                <w:rFonts w:ascii="Verdana" w:hAnsi="Verdana"/>
              </w:rPr>
            </w:pPr>
            <w:r>
              <w:rPr>
                <w:rFonts w:ascii="Verdana" w:hAnsi="Verdana"/>
              </w:rPr>
              <w:t xml:space="preserve">Linked to the above a discussion </w:t>
            </w:r>
            <w:r w:rsidR="00A82ECF">
              <w:rPr>
                <w:rFonts w:ascii="Verdana" w:hAnsi="Verdana"/>
              </w:rPr>
              <w:t>w</w:t>
            </w:r>
            <w:r>
              <w:rPr>
                <w:rFonts w:ascii="Verdana" w:hAnsi="Verdana"/>
              </w:rPr>
              <w:t xml:space="preserve">as held regarding the </w:t>
            </w:r>
            <w:r w:rsidR="00A82ECF">
              <w:rPr>
                <w:rFonts w:ascii="Verdana" w:hAnsi="Verdana"/>
              </w:rPr>
              <w:t>possible reinstatement</w:t>
            </w:r>
            <w:r>
              <w:rPr>
                <w:rFonts w:ascii="Verdana" w:hAnsi="Verdana"/>
              </w:rPr>
              <w:t xml:space="preserve"> of the </w:t>
            </w:r>
            <w:r w:rsidR="00A82ECF">
              <w:rPr>
                <w:rFonts w:ascii="Verdana" w:hAnsi="Verdana"/>
              </w:rPr>
              <w:t>footpath</w:t>
            </w:r>
            <w:r>
              <w:rPr>
                <w:rFonts w:ascii="Verdana" w:hAnsi="Verdana"/>
              </w:rPr>
              <w:t xml:space="preserve"> between Parkmill and Pennard through Kilvrough Woods.</w:t>
            </w:r>
          </w:p>
          <w:p w14:paraId="134909D1" w14:textId="77777777" w:rsidR="00A82ECF" w:rsidRPr="00A82ECF" w:rsidRDefault="00A82ECF" w:rsidP="003E3345">
            <w:pPr>
              <w:pStyle w:val="ListParagraph"/>
              <w:rPr>
                <w:rFonts w:ascii="Verdana" w:hAnsi="Verdana"/>
              </w:rPr>
            </w:pPr>
          </w:p>
          <w:p w14:paraId="30744166" w14:textId="77777777" w:rsidR="003B5CAB" w:rsidRDefault="00A82ECF" w:rsidP="003E3345">
            <w:pPr>
              <w:pStyle w:val="ListParagraph"/>
              <w:numPr>
                <w:ilvl w:val="0"/>
                <w:numId w:val="4"/>
              </w:numPr>
              <w:rPr>
                <w:rFonts w:ascii="Verdana" w:hAnsi="Verdana"/>
              </w:rPr>
            </w:pPr>
            <w:r>
              <w:rPr>
                <w:rFonts w:ascii="Verdana" w:hAnsi="Verdana"/>
              </w:rPr>
              <w:t>New Coordinator for National Trust – the new coordinator is</w:t>
            </w:r>
          </w:p>
          <w:p w14:paraId="57B755C0" w14:textId="77777777" w:rsidR="003B5CAB" w:rsidRDefault="003B5CAB" w:rsidP="003E3345">
            <w:pPr>
              <w:rPr>
                <w:rFonts w:ascii="Verdana" w:hAnsi="Verdana"/>
              </w:rPr>
            </w:pPr>
            <w:r>
              <w:rPr>
                <w:rFonts w:ascii="Verdana" w:hAnsi="Verdana"/>
              </w:rPr>
              <w:lastRenderedPageBreak/>
              <w:t xml:space="preserve">        </w:t>
            </w:r>
            <w:r w:rsidR="00A82ECF" w:rsidRPr="003B5CAB">
              <w:rPr>
                <w:rFonts w:ascii="Verdana" w:hAnsi="Verdana"/>
              </w:rPr>
              <w:t xml:space="preserve"> Mrs Ferguson and the chair has invited her to join the meeting in</w:t>
            </w:r>
          </w:p>
          <w:p w14:paraId="3AEE0FC7" w14:textId="3FD56F1B" w:rsidR="00A82ECF" w:rsidRPr="003B5CAB" w:rsidRDefault="003B5CAB" w:rsidP="003E3345">
            <w:pPr>
              <w:rPr>
                <w:rFonts w:ascii="Verdana" w:hAnsi="Verdana"/>
              </w:rPr>
            </w:pPr>
            <w:r>
              <w:rPr>
                <w:rFonts w:ascii="Verdana" w:hAnsi="Verdana"/>
              </w:rPr>
              <w:t xml:space="preserve">        </w:t>
            </w:r>
            <w:r w:rsidR="00A82ECF" w:rsidRPr="003B5CAB">
              <w:rPr>
                <w:rFonts w:ascii="Verdana" w:hAnsi="Verdana"/>
              </w:rPr>
              <w:t xml:space="preserve"> January.</w:t>
            </w:r>
          </w:p>
          <w:p w14:paraId="59E02979" w14:textId="77777777" w:rsidR="00A82ECF" w:rsidRPr="00A82ECF" w:rsidRDefault="00A82ECF" w:rsidP="003E3345">
            <w:pPr>
              <w:pStyle w:val="ListParagraph"/>
              <w:rPr>
                <w:rFonts w:ascii="Verdana" w:hAnsi="Verdana"/>
              </w:rPr>
            </w:pPr>
          </w:p>
          <w:p w14:paraId="16E835C3" w14:textId="041925E0" w:rsidR="00A82ECF" w:rsidRPr="00A82ECF" w:rsidRDefault="00A82ECF" w:rsidP="003E3345">
            <w:pPr>
              <w:pStyle w:val="ListParagraph"/>
              <w:numPr>
                <w:ilvl w:val="0"/>
                <w:numId w:val="4"/>
              </w:numPr>
              <w:rPr>
                <w:rFonts w:ascii="Verdana" w:hAnsi="Verdana"/>
                <w:b/>
                <w:bCs/>
              </w:rPr>
            </w:pPr>
            <w:r w:rsidRPr="00A82ECF">
              <w:rPr>
                <w:rFonts w:ascii="Verdana" w:hAnsi="Verdana"/>
              </w:rPr>
              <w:t>Traffic speed around Kilvrough Manor – Cllr Ponting reported he had made contact with Go Safe.  He had received correspondence from</w:t>
            </w:r>
            <w:r>
              <w:rPr>
                <w:rFonts w:ascii="Verdana" w:hAnsi="Verdana"/>
              </w:rPr>
              <w:t xml:space="preserve"> </w:t>
            </w:r>
            <w:r w:rsidRPr="00A82ECF">
              <w:rPr>
                <w:rFonts w:ascii="Verdana" w:hAnsi="Verdana"/>
              </w:rPr>
              <w:t xml:space="preserve">Tonia Antoniazzi and Rebecca Evans regarding the speed issues.  </w:t>
            </w:r>
            <w:r w:rsidRPr="00A82ECF">
              <w:rPr>
                <w:rFonts w:ascii="Verdana" w:hAnsi="Verdana"/>
                <w:b/>
                <w:bCs/>
              </w:rPr>
              <w:t xml:space="preserve">                                         ACTION POINT Cllr Ponting</w:t>
            </w:r>
          </w:p>
          <w:p w14:paraId="2866D2C1" w14:textId="77777777" w:rsidR="00A82ECF" w:rsidRDefault="00A82ECF" w:rsidP="003E3345">
            <w:pPr>
              <w:rPr>
                <w:rFonts w:ascii="Verdana" w:hAnsi="Verdana"/>
              </w:rPr>
            </w:pPr>
          </w:p>
          <w:p w14:paraId="4DECAC86" w14:textId="77777777" w:rsidR="00A82ECF" w:rsidRDefault="00A82ECF" w:rsidP="003E3345">
            <w:pPr>
              <w:pStyle w:val="ListParagraph"/>
              <w:numPr>
                <w:ilvl w:val="0"/>
                <w:numId w:val="5"/>
              </w:numPr>
              <w:rPr>
                <w:rFonts w:ascii="Verdana" w:hAnsi="Verdana"/>
              </w:rPr>
            </w:pPr>
            <w:r>
              <w:rPr>
                <w:rFonts w:ascii="Verdana" w:hAnsi="Verdana"/>
              </w:rPr>
              <w:t xml:space="preserve">Removal of Ivy – as Cllr Bates had offered his apologies this matter has been transferred to next meeting  </w:t>
            </w:r>
          </w:p>
          <w:p w14:paraId="49FB064A" w14:textId="77777777" w:rsidR="00A82ECF" w:rsidRDefault="00A82ECF" w:rsidP="003E3345">
            <w:pPr>
              <w:pStyle w:val="ListParagraph"/>
              <w:rPr>
                <w:rFonts w:ascii="Verdana" w:hAnsi="Verdana"/>
                <w:b/>
                <w:bCs/>
              </w:rPr>
            </w:pPr>
            <w:r>
              <w:rPr>
                <w:rFonts w:ascii="Verdana" w:hAnsi="Verdana"/>
                <w:b/>
                <w:bCs/>
              </w:rPr>
              <w:t xml:space="preserve">                                                        </w:t>
            </w:r>
            <w:r w:rsidRPr="00A82ECF">
              <w:rPr>
                <w:rFonts w:ascii="Verdana" w:hAnsi="Verdana"/>
                <w:b/>
                <w:bCs/>
              </w:rPr>
              <w:t>ACTION POINT Cllr Bates</w:t>
            </w:r>
          </w:p>
          <w:p w14:paraId="64CF6791" w14:textId="77777777" w:rsidR="00A82ECF" w:rsidRDefault="00A82ECF" w:rsidP="003E3345">
            <w:pPr>
              <w:pStyle w:val="ListParagraph"/>
              <w:rPr>
                <w:rFonts w:ascii="Verdana" w:hAnsi="Verdana"/>
              </w:rPr>
            </w:pPr>
          </w:p>
          <w:p w14:paraId="50978A1A" w14:textId="5880655A" w:rsidR="00A82ECF" w:rsidRDefault="00A82ECF" w:rsidP="003E3345">
            <w:pPr>
              <w:pStyle w:val="ListParagraph"/>
              <w:numPr>
                <w:ilvl w:val="0"/>
                <w:numId w:val="5"/>
              </w:numPr>
              <w:rPr>
                <w:rFonts w:ascii="Verdana" w:hAnsi="Verdana"/>
              </w:rPr>
            </w:pPr>
            <w:r>
              <w:rPr>
                <w:rFonts w:ascii="Verdana" w:hAnsi="Verdana"/>
              </w:rPr>
              <w:t xml:space="preserve">Cllr James reported that the new Local Area Coordinator (LAC) for Gower has been appointed and is in position.  She will be invited to meetings if there is anything specific for her.  Her role is to </w:t>
            </w:r>
            <w:r w:rsidR="003B5CAB">
              <w:rPr>
                <w:rFonts w:ascii="Verdana" w:hAnsi="Verdana"/>
              </w:rPr>
              <w:t xml:space="preserve">offer </w:t>
            </w:r>
            <w:r>
              <w:rPr>
                <w:rFonts w:ascii="Verdana" w:hAnsi="Verdana"/>
              </w:rPr>
              <w:t>support and social needs including financial</w:t>
            </w:r>
            <w:r w:rsidR="003B5CAB">
              <w:rPr>
                <w:rFonts w:ascii="Verdana" w:hAnsi="Verdana"/>
              </w:rPr>
              <w:t xml:space="preserve"> support</w:t>
            </w:r>
            <w:r>
              <w:rPr>
                <w:rFonts w:ascii="Verdana" w:hAnsi="Verdana"/>
              </w:rPr>
              <w:t>.  It was agreed Cllr James will act as the link between the Community Council and the LAC.</w:t>
            </w:r>
          </w:p>
          <w:p w14:paraId="0985B4F0" w14:textId="77777777" w:rsidR="00A82ECF" w:rsidRDefault="00A82ECF" w:rsidP="003E3345">
            <w:pPr>
              <w:rPr>
                <w:rFonts w:ascii="Verdana" w:hAnsi="Verdana"/>
              </w:rPr>
            </w:pPr>
          </w:p>
          <w:p w14:paraId="4674DEEF" w14:textId="77777777" w:rsidR="00A82ECF" w:rsidRPr="00A82ECF" w:rsidRDefault="00A82ECF" w:rsidP="003E3345">
            <w:pPr>
              <w:pStyle w:val="ListParagraph"/>
              <w:numPr>
                <w:ilvl w:val="0"/>
                <w:numId w:val="5"/>
              </w:numPr>
              <w:rPr>
                <w:rFonts w:ascii="Verdana" w:hAnsi="Verdana"/>
              </w:rPr>
            </w:pPr>
            <w:r>
              <w:rPr>
                <w:rFonts w:ascii="Verdana" w:hAnsi="Verdana"/>
              </w:rPr>
              <w:t xml:space="preserve">The e-mail had not been sent out to the community as the clerk had no current access to the e-mails system.  The laptop was made available to him at the meeting and he will arrange to send out a message to all residents asap. </w:t>
            </w:r>
            <w:r w:rsidRPr="00A82ECF">
              <w:rPr>
                <w:rFonts w:ascii="Verdana" w:hAnsi="Verdana"/>
                <w:b/>
                <w:bCs/>
              </w:rPr>
              <w:t>ACTION POINT Mr P Sizer</w:t>
            </w:r>
          </w:p>
          <w:p w14:paraId="0C995B9B" w14:textId="77777777" w:rsidR="00A82ECF" w:rsidRPr="00A82ECF" w:rsidRDefault="00A82ECF" w:rsidP="003E3345">
            <w:pPr>
              <w:pStyle w:val="ListParagraph"/>
              <w:rPr>
                <w:rFonts w:ascii="Verdana" w:hAnsi="Verdana"/>
              </w:rPr>
            </w:pPr>
          </w:p>
          <w:p w14:paraId="53B925F3" w14:textId="77777777" w:rsidR="00BD356E" w:rsidRDefault="00BD356E" w:rsidP="003E3345">
            <w:pPr>
              <w:pStyle w:val="ListParagraph"/>
              <w:numPr>
                <w:ilvl w:val="0"/>
                <w:numId w:val="5"/>
              </w:numPr>
              <w:rPr>
                <w:rFonts w:ascii="Verdana" w:hAnsi="Verdana"/>
              </w:rPr>
            </w:pPr>
            <w:r>
              <w:rPr>
                <w:rFonts w:ascii="Verdana" w:hAnsi="Verdana"/>
              </w:rPr>
              <w:t xml:space="preserve">Signage at Three Cliffs Beach – Cllr Ponting had spoken to the local manager for RNLI who was waiting for a visit from the Wales and West Safety Officer to confirm best signage and positioning.  </w:t>
            </w:r>
          </w:p>
          <w:p w14:paraId="0A0FBD27" w14:textId="77777777" w:rsidR="00A82ECF" w:rsidRDefault="00BD356E" w:rsidP="003E3345">
            <w:pPr>
              <w:rPr>
                <w:rFonts w:ascii="Verdana" w:hAnsi="Verdana"/>
                <w:b/>
                <w:bCs/>
              </w:rPr>
            </w:pPr>
            <w:r>
              <w:rPr>
                <w:rFonts w:ascii="Verdana" w:hAnsi="Verdana"/>
              </w:rPr>
              <w:t xml:space="preserve">                                                            </w:t>
            </w:r>
            <w:r w:rsidRPr="00BD356E">
              <w:rPr>
                <w:rFonts w:ascii="Verdana" w:hAnsi="Verdana"/>
              </w:rPr>
              <w:t xml:space="preserve"> </w:t>
            </w:r>
            <w:r w:rsidRPr="00BD356E">
              <w:rPr>
                <w:rFonts w:ascii="Verdana" w:hAnsi="Verdana"/>
                <w:b/>
                <w:bCs/>
              </w:rPr>
              <w:t>ACTION POINT Cllr Ponting</w:t>
            </w:r>
          </w:p>
          <w:p w14:paraId="37128A84" w14:textId="77777777" w:rsidR="00BD356E" w:rsidRDefault="00BD356E" w:rsidP="003E3345">
            <w:pPr>
              <w:rPr>
                <w:rFonts w:ascii="Verdana" w:hAnsi="Verdana"/>
                <w:b/>
                <w:bCs/>
              </w:rPr>
            </w:pPr>
          </w:p>
          <w:p w14:paraId="45BD116D" w14:textId="765D2FEA" w:rsidR="00BD356E" w:rsidRPr="00BD356E" w:rsidRDefault="00BD356E" w:rsidP="003E3345">
            <w:pPr>
              <w:pStyle w:val="ListParagraph"/>
              <w:numPr>
                <w:ilvl w:val="0"/>
                <w:numId w:val="6"/>
              </w:numPr>
              <w:rPr>
                <w:rFonts w:ascii="Verdana" w:hAnsi="Verdana"/>
              </w:rPr>
            </w:pPr>
            <w:r>
              <w:rPr>
                <w:rFonts w:ascii="Verdana" w:hAnsi="Verdana"/>
              </w:rPr>
              <w:t>Benches – Cllr Ponting reported a new bench had been installed outside Penmaen Village Hall and he thanked Cllr Lynda James and City &amp; County of Swansea for their support.  He had not completed the risk assessment at that time as waiting for the necessary documentation.  Mr Sizer offered a copy of the Risk Assessment he had written at Reynoldston</w:t>
            </w:r>
            <w:r w:rsidR="003B5CAB">
              <w:rPr>
                <w:rFonts w:ascii="Verdana" w:hAnsi="Verdana"/>
              </w:rPr>
              <w:t xml:space="preserve"> CC</w:t>
            </w:r>
            <w:r>
              <w:rPr>
                <w:rFonts w:ascii="Verdana" w:hAnsi="Verdana"/>
              </w:rPr>
              <w:t xml:space="preserve"> recently for their Lawn Mower.                                </w:t>
            </w:r>
            <w:r w:rsidRPr="00BD356E">
              <w:rPr>
                <w:rFonts w:ascii="Verdana" w:hAnsi="Verdana"/>
                <w:b/>
                <w:bCs/>
              </w:rPr>
              <w:t>ACTION POINT Cllr Ponting</w:t>
            </w:r>
          </w:p>
          <w:p w14:paraId="25150BE6" w14:textId="77777777" w:rsidR="00BD356E" w:rsidRDefault="00BD356E" w:rsidP="003E3345">
            <w:pPr>
              <w:rPr>
                <w:rFonts w:ascii="Verdana" w:hAnsi="Verdana"/>
              </w:rPr>
            </w:pPr>
          </w:p>
          <w:p w14:paraId="434E8686" w14:textId="77777777" w:rsidR="00BD356E" w:rsidRDefault="00BD356E" w:rsidP="003E3345">
            <w:pPr>
              <w:pStyle w:val="ListParagraph"/>
              <w:numPr>
                <w:ilvl w:val="0"/>
                <w:numId w:val="6"/>
              </w:numPr>
              <w:rPr>
                <w:rFonts w:ascii="Verdana" w:hAnsi="Verdana"/>
              </w:rPr>
            </w:pPr>
            <w:r>
              <w:rPr>
                <w:rFonts w:ascii="Verdana" w:hAnsi="Verdana"/>
              </w:rPr>
              <w:t>Updated Policies were to be discussed later in the meeting but all policies will be put on the website asap and copies sent to the clerk for a central file.  The Accident Book had been given to the clerk.</w:t>
            </w:r>
          </w:p>
          <w:p w14:paraId="368BA4B0" w14:textId="77777777" w:rsidR="00BD356E" w:rsidRPr="00BD356E" w:rsidRDefault="00BD356E" w:rsidP="003E3345">
            <w:pPr>
              <w:pStyle w:val="ListParagraph"/>
              <w:rPr>
                <w:rFonts w:ascii="Verdana" w:hAnsi="Verdana"/>
              </w:rPr>
            </w:pPr>
          </w:p>
          <w:p w14:paraId="2214B684" w14:textId="19DF7F02" w:rsidR="00BD356E" w:rsidRDefault="00BD356E" w:rsidP="003E3345">
            <w:pPr>
              <w:pStyle w:val="ListParagraph"/>
              <w:numPr>
                <w:ilvl w:val="0"/>
                <w:numId w:val="6"/>
              </w:numPr>
              <w:rPr>
                <w:rFonts w:ascii="Verdana" w:hAnsi="Verdana"/>
              </w:rPr>
            </w:pPr>
            <w:r>
              <w:rPr>
                <w:rFonts w:ascii="Verdana" w:hAnsi="Verdana"/>
              </w:rPr>
              <w:t>Update on the fallen tree in the river.  NRW had removed the smaller limbs to ensure water flow.  There w</w:t>
            </w:r>
            <w:r w:rsidR="003B5CAB">
              <w:rPr>
                <w:rFonts w:ascii="Verdana" w:hAnsi="Verdana"/>
              </w:rPr>
              <w:t>ere</w:t>
            </w:r>
            <w:r>
              <w:rPr>
                <w:rFonts w:ascii="Verdana" w:hAnsi="Verdana"/>
              </w:rPr>
              <w:t xml:space="preserve"> issues with other fallen trees higher up the river and the clerk was asked to write to NRW asking them to look at these trees and any that might be in danger of falling into the river and thus causing a flood situation</w:t>
            </w:r>
          </w:p>
          <w:p w14:paraId="0AB48BC3" w14:textId="77777777" w:rsidR="00BD356E" w:rsidRDefault="00BD356E" w:rsidP="003E3345">
            <w:pPr>
              <w:rPr>
                <w:rFonts w:ascii="Verdana" w:hAnsi="Verdana"/>
                <w:b/>
                <w:bCs/>
              </w:rPr>
            </w:pPr>
            <w:r>
              <w:rPr>
                <w:rFonts w:ascii="Verdana" w:hAnsi="Verdana"/>
              </w:rPr>
              <w:t xml:space="preserve">                                                            </w:t>
            </w:r>
            <w:r w:rsidRPr="00BD356E">
              <w:rPr>
                <w:rFonts w:ascii="Verdana" w:hAnsi="Verdana"/>
              </w:rPr>
              <w:t xml:space="preserve">   </w:t>
            </w:r>
            <w:r w:rsidRPr="00BD356E">
              <w:rPr>
                <w:rFonts w:ascii="Verdana" w:hAnsi="Verdana"/>
                <w:b/>
                <w:bCs/>
              </w:rPr>
              <w:t>ACTION POINT Mr P Sizer</w:t>
            </w:r>
          </w:p>
          <w:p w14:paraId="179F6C6A" w14:textId="77777777" w:rsidR="00BD356E" w:rsidRDefault="00BD356E" w:rsidP="003E3345">
            <w:pPr>
              <w:rPr>
                <w:rFonts w:ascii="Verdana" w:hAnsi="Verdana"/>
                <w:b/>
                <w:bCs/>
              </w:rPr>
            </w:pPr>
          </w:p>
          <w:p w14:paraId="2369B8C7" w14:textId="77777777" w:rsidR="00491A29" w:rsidRDefault="00BD356E" w:rsidP="003E3345">
            <w:pPr>
              <w:pStyle w:val="ListParagraph"/>
              <w:numPr>
                <w:ilvl w:val="0"/>
                <w:numId w:val="7"/>
              </w:numPr>
              <w:rPr>
                <w:rFonts w:ascii="Verdana" w:hAnsi="Verdana"/>
              </w:rPr>
            </w:pPr>
            <w:r>
              <w:rPr>
                <w:rFonts w:ascii="Verdana" w:hAnsi="Verdana"/>
              </w:rPr>
              <w:t xml:space="preserve">On the same subject, Cllr Brown recommended the Community ought to have a “Flood Plan Report” written which would include the risk of the trees </w:t>
            </w:r>
            <w:r w:rsidR="00491A29">
              <w:rPr>
                <w:rFonts w:ascii="Verdana" w:hAnsi="Verdana"/>
              </w:rPr>
              <w:t>falling</w:t>
            </w:r>
            <w:r>
              <w:rPr>
                <w:rFonts w:ascii="Verdana" w:hAnsi="Verdana"/>
              </w:rPr>
              <w:t xml:space="preserve"> into the river.  This was agreed by all </w:t>
            </w:r>
            <w:r>
              <w:rPr>
                <w:rFonts w:ascii="Verdana" w:hAnsi="Verdana"/>
              </w:rPr>
              <w:lastRenderedPageBreak/>
              <w:t xml:space="preserve">Councillors who offered various suggestions as to steps that could be </w:t>
            </w:r>
            <w:r w:rsidR="00491A29">
              <w:rPr>
                <w:rFonts w:ascii="Verdana" w:hAnsi="Verdana"/>
              </w:rPr>
              <w:t>taken</w:t>
            </w:r>
            <w:r>
              <w:rPr>
                <w:rFonts w:ascii="Verdana" w:hAnsi="Verdana"/>
              </w:rPr>
              <w:t xml:space="preserve"> if there was a</w:t>
            </w:r>
            <w:r w:rsidR="00491A29">
              <w:rPr>
                <w:rFonts w:ascii="Verdana" w:hAnsi="Verdana"/>
              </w:rPr>
              <w:t xml:space="preserve"> </w:t>
            </w:r>
            <w:r>
              <w:rPr>
                <w:rFonts w:ascii="Verdana" w:hAnsi="Verdana"/>
              </w:rPr>
              <w:t xml:space="preserve">flood.  Sandbags?  Storage of sandbags etc?  Cllr </w:t>
            </w:r>
            <w:r w:rsidR="00491A29">
              <w:rPr>
                <w:rFonts w:ascii="Verdana" w:hAnsi="Verdana"/>
              </w:rPr>
              <w:t>Church</w:t>
            </w:r>
            <w:r>
              <w:rPr>
                <w:rFonts w:ascii="Verdana" w:hAnsi="Verdana"/>
              </w:rPr>
              <w:t xml:space="preserve"> suggested </w:t>
            </w:r>
            <w:r w:rsidR="00491A29">
              <w:rPr>
                <w:rFonts w:ascii="Verdana" w:hAnsi="Verdana"/>
              </w:rPr>
              <w:t>involving</w:t>
            </w:r>
            <w:r>
              <w:rPr>
                <w:rFonts w:ascii="Verdana" w:hAnsi="Verdana"/>
              </w:rPr>
              <w:t xml:space="preserve"> NRW</w:t>
            </w:r>
            <w:r w:rsidR="00491A29">
              <w:rPr>
                <w:rFonts w:ascii="Verdana" w:hAnsi="Verdana"/>
              </w:rPr>
              <w:t xml:space="preserve"> be involved.                           </w:t>
            </w:r>
          </w:p>
          <w:p w14:paraId="4220374A" w14:textId="77777777" w:rsidR="00BD356E" w:rsidRDefault="00491A29" w:rsidP="003E3345">
            <w:pPr>
              <w:pStyle w:val="ListParagraph"/>
              <w:rPr>
                <w:rFonts w:ascii="Verdana" w:hAnsi="Verdana"/>
                <w:b/>
                <w:bCs/>
              </w:rPr>
            </w:pPr>
            <w:r>
              <w:rPr>
                <w:rFonts w:ascii="Verdana" w:hAnsi="Verdana"/>
                <w:b/>
                <w:bCs/>
              </w:rPr>
              <w:t xml:space="preserve">                                                       </w:t>
            </w:r>
            <w:r w:rsidRPr="00491A29">
              <w:rPr>
                <w:rFonts w:ascii="Verdana" w:hAnsi="Verdana"/>
                <w:b/>
                <w:bCs/>
              </w:rPr>
              <w:t>ACTION POINT</w:t>
            </w:r>
            <w:r>
              <w:rPr>
                <w:rFonts w:ascii="Verdana" w:hAnsi="Verdana"/>
              </w:rPr>
              <w:t xml:space="preserve"> </w:t>
            </w:r>
            <w:r w:rsidRPr="00491A29">
              <w:rPr>
                <w:rFonts w:ascii="Verdana" w:hAnsi="Verdana"/>
                <w:b/>
                <w:bCs/>
              </w:rPr>
              <w:t>Cllr Brown</w:t>
            </w:r>
          </w:p>
          <w:p w14:paraId="3C52B609" w14:textId="77777777" w:rsidR="00491A29" w:rsidRDefault="00491A29" w:rsidP="003E3345">
            <w:pPr>
              <w:pStyle w:val="ListParagraph"/>
              <w:rPr>
                <w:rFonts w:ascii="Verdana" w:hAnsi="Verdana"/>
              </w:rPr>
            </w:pPr>
          </w:p>
          <w:p w14:paraId="62F63289" w14:textId="1E62688C" w:rsidR="00491A29" w:rsidRDefault="00491A29" w:rsidP="003E3345">
            <w:pPr>
              <w:pStyle w:val="ListParagraph"/>
              <w:numPr>
                <w:ilvl w:val="0"/>
                <w:numId w:val="7"/>
              </w:numPr>
              <w:rPr>
                <w:rFonts w:ascii="Verdana" w:hAnsi="Verdana"/>
              </w:rPr>
            </w:pPr>
            <w:r>
              <w:rPr>
                <w:rFonts w:ascii="Verdana" w:hAnsi="Verdana"/>
              </w:rPr>
              <w:t xml:space="preserve">Sandy Lane had been cleared of debris but it had returned.  Cllr Mobbs to contact City &amp; County of Swansea again to remove the debris.  Cllr Lynda James reported that the pot holes repairs at the top of Sandy </w:t>
            </w:r>
            <w:r w:rsidR="0051589C">
              <w:rPr>
                <w:rFonts w:ascii="Verdana" w:hAnsi="Verdana"/>
              </w:rPr>
              <w:t>L</w:t>
            </w:r>
            <w:r>
              <w:rPr>
                <w:rFonts w:ascii="Verdana" w:hAnsi="Verdana"/>
              </w:rPr>
              <w:t xml:space="preserve">ane had been put out to tender and City &amp; County of Swansea were waiting the costings.   </w:t>
            </w:r>
          </w:p>
          <w:p w14:paraId="5F32D7B2" w14:textId="77777777" w:rsidR="00491A29" w:rsidRDefault="00491A29" w:rsidP="003E3345">
            <w:pPr>
              <w:pStyle w:val="ListParagraph"/>
              <w:rPr>
                <w:rFonts w:ascii="Verdana" w:hAnsi="Verdana"/>
                <w:b/>
                <w:bCs/>
              </w:rPr>
            </w:pPr>
            <w:r>
              <w:rPr>
                <w:rFonts w:ascii="Verdana" w:hAnsi="Verdana"/>
                <w:b/>
                <w:bCs/>
              </w:rPr>
              <w:t xml:space="preserve">                                                       </w:t>
            </w:r>
            <w:r w:rsidRPr="00491A29">
              <w:rPr>
                <w:rFonts w:ascii="Verdana" w:hAnsi="Verdana"/>
                <w:b/>
                <w:bCs/>
              </w:rPr>
              <w:t>ACTION POINT Cllr Mobbs</w:t>
            </w:r>
          </w:p>
          <w:p w14:paraId="442072DC" w14:textId="01427509" w:rsidR="00491A29" w:rsidRPr="00BD356E" w:rsidRDefault="00491A29" w:rsidP="003E3345">
            <w:pPr>
              <w:pStyle w:val="ListParagraph"/>
              <w:rPr>
                <w:rFonts w:ascii="Verdana" w:hAnsi="Verdana"/>
              </w:rPr>
            </w:pPr>
          </w:p>
        </w:tc>
      </w:tr>
      <w:tr w:rsidR="00F20757" w14:paraId="68764A97" w14:textId="77777777" w:rsidTr="0075266A">
        <w:tc>
          <w:tcPr>
            <w:tcW w:w="704" w:type="dxa"/>
          </w:tcPr>
          <w:p w14:paraId="49080789" w14:textId="07396136" w:rsidR="00F20757" w:rsidRPr="00F20757" w:rsidRDefault="00491A29">
            <w:pPr>
              <w:rPr>
                <w:rFonts w:ascii="Verdana" w:hAnsi="Verdana"/>
                <w:b/>
                <w:bCs/>
              </w:rPr>
            </w:pPr>
            <w:r>
              <w:rPr>
                <w:rFonts w:ascii="Verdana" w:hAnsi="Verdana"/>
                <w:b/>
                <w:bCs/>
              </w:rPr>
              <w:lastRenderedPageBreak/>
              <w:t>6.</w:t>
            </w:r>
          </w:p>
        </w:tc>
        <w:tc>
          <w:tcPr>
            <w:tcW w:w="8312" w:type="dxa"/>
          </w:tcPr>
          <w:p w14:paraId="74649C06" w14:textId="77777777" w:rsidR="00F20757" w:rsidRDefault="00491A29">
            <w:pPr>
              <w:rPr>
                <w:rFonts w:ascii="Verdana" w:hAnsi="Verdana"/>
                <w:b/>
                <w:bCs/>
              </w:rPr>
            </w:pPr>
            <w:r w:rsidRPr="00491A29">
              <w:rPr>
                <w:rFonts w:ascii="Verdana" w:hAnsi="Verdana"/>
                <w:b/>
                <w:bCs/>
              </w:rPr>
              <w:t>Consider planning applications (and process in event of bi-monthly meetings)</w:t>
            </w:r>
          </w:p>
          <w:p w14:paraId="04543B88" w14:textId="57F7FEAA" w:rsidR="00491A29" w:rsidRDefault="00491A29">
            <w:pPr>
              <w:rPr>
                <w:rFonts w:ascii="Verdana" w:hAnsi="Verdana"/>
              </w:rPr>
            </w:pPr>
            <w:r>
              <w:rPr>
                <w:rFonts w:ascii="Verdana" w:hAnsi="Verdana"/>
              </w:rPr>
              <w:t>At the last meeting, it was noted that the move to bi-monthly meetings could cause an issue with any planning application which “fell” between meetings and reporting back any findings to City &amp; County of Swansea. Cllr Hollett reported that steps were in place to hold an extra ordinary meeting if required to discuss any planning application.</w:t>
            </w:r>
          </w:p>
          <w:p w14:paraId="6E9B57A2" w14:textId="77777777" w:rsidR="00BF0B22" w:rsidRDefault="00BF0B22">
            <w:pPr>
              <w:rPr>
                <w:rFonts w:ascii="Verdana" w:hAnsi="Verdana"/>
              </w:rPr>
            </w:pPr>
          </w:p>
          <w:p w14:paraId="6B84DC63" w14:textId="7A686857" w:rsidR="00BF0B22" w:rsidRDefault="00BF0B22">
            <w:pPr>
              <w:rPr>
                <w:rFonts w:ascii="Verdana" w:hAnsi="Verdana"/>
                <w:b/>
                <w:bCs/>
              </w:rPr>
            </w:pPr>
            <w:r>
              <w:rPr>
                <w:rFonts w:ascii="Verdana" w:hAnsi="Verdana"/>
                <w:b/>
                <w:bCs/>
              </w:rPr>
              <w:t>Cobwebs Penmaen Swansea</w:t>
            </w:r>
          </w:p>
          <w:p w14:paraId="16A24770" w14:textId="07983F41" w:rsidR="00BF0B22" w:rsidRPr="00BF0B22" w:rsidRDefault="00BF0B22">
            <w:pPr>
              <w:rPr>
                <w:rFonts w:ascii="Verdana" w:hAnsi="Verdana"/>
              </w:rPr>
            </w:pPr>
            <w:r>
              <w:rPr>
                <w:rFonts w:ascii="Verdana" w:hAnsi="Verdana"/>
              </w:rPr>
              <w:t xml:space="preserve">A 15-page document had now been submitted by the applicants which is on the planning website.  Cllr Brown </w:t>
            </w:r>
            <w:r w:rsidR="003E3345">
              <w:rPr>
                <w:rFonts w:ascii="Verdana" w:hAnsi="Verdana"/>
              </w:rPr>
              <w:t>suggested inviting a member of the planning department when the full application is made.</w:t>
            </w:r>
            <w:r>
              <w:rPr>
                <w:rFonts w:ascii="Verdana" w:hAnsi="Verdana"/>
              </w:rPr>
              <w:t xml:space="preserve">  So far, no formal application has been made, only a pre-application.</w:t>
            </w:r>
          </w:p>
          <w:p w14:paraId="7C7FC861" w14:textId="77777777" w:rsidR="00491A29" w:rsidRDefault="00491A29">
            <w:pPr>
              <w:rPr>
                <w:rFonts w:ascii="Verdana" w:hAnsi="Verdana"/>
              </w:rPr>
            </w:pPr>
          </w:p>
          <w:p w14:paraId="2D1BD603" w14:textId="47B5FF60" w:rsidR="00BF0B22" w:rsidRPr="00BF0B22" w:rsidRDefault="00BF0B22">
            <w:pPr>
              <w:rPr>
                <w:rFonts w:ascii="Verdana" w:hAnsi="Verdana"/>
                <w:b/>
                <w:bCs/>
              </w:rPr>
            </w:pPr>
            <w:r w:rsidRPr="00BF0B22">
              <w:rPr>
                <w:rFonts w:ascii="Verdana" w:hAnsi="Verdana"/>
                <w:b/>
                <w:bCs/>
              </w:rPr>
              <w:t>Bryngolau Penmaen Swansea</w:t>
            </w:r>
          </w:p>
          <w:p w14:paraId="6B903BFA" w14:textId="77777777" w:rsidR="00491A29" w:rsidRDefault="00000000">
            <w:pPr>
              <w:rPr>
                <w:rFonts w:ascii="Verdana" w:hAnsi="Verdana"/>
                <w:i/>
                <w:iCs/>
              </w:rPr>
            </w:pPr>
            <w:hyperlink r:id="rId6" w:history="1">
              <w:r w:rsidR="00BF0B22" w:rsidRPr="00BF0B22">
                <w:rPr>
                  <w:rStyle w:val="Hyperlink"/>
                  <w:rFonts w:ascii="Verdana" w:hAnsi="Verdana" w:cs="Varela Round"/>
                  <w:i/>
                  <w:iCs/>
                  <w:color w:val="auto"/>
                  <w:u w:val="none"/>
                </w:rPr>
                <w:t>Part two storey/single storey rear extension, removal of conservatory and one chimney stack, external wall insulation, decking area, roof lights, PV panels, air source heat pumps, storm porches, roof and fenestration alterations</w:t>
              </w:r>
            </w:hyperlink>
          </w:p>
          <w:p w14:paraId="4C56A7FF" w14:textId="77777777" w:rsidR="00BF0B22" w:rsidRDefault="00BF0B22">
            <w:pPr>
              <w:rPr>
                <w:rFonts w:ascii="Verdana" w:hAnsi="Verdana"/>
              </w:rPr>
            </w:pPr>
            <w:r>
              <w:rPr>
                <w:rFonts w:ascii="Verdana" w:hAnsi="Verdana"/>
              </w:rPr>
              <w:t>The Community council had no objections to this application</w:t>
            </w:r>
          </w:p>
          <w:p w14:paraId="0D598209" w14:textId="77777777" w:rsidR="00BF0B22" w:rsidRDefault="00BF0B22">
            <w:pPr>
              <w:rPr>
                <w:rFonts w:ascii="Verdana" w:hAnsi="Verdana"/>
              </w:rPr>
            </w:pPr>
          </w:p>
          <w:p w14:paraId="3189B272" w14:textId="77777777" w:rsidR="00BF0B22" w:rsidRDefault="00BF0B22">
            <w:pPr>
              <w:rPr>
                <w:rFonts w:ascii="Verdana" w:hAnsi="Verdana"/>
                <w:b/>
                <w:bCs/>
              </w:rPr>
            </w:pPr>
            <w:r>
              <w:rPr>
                <w:rFonts w:ascii="Verdana" w:hAnsi="Verdana"/>
                <w:b/>
                <w:bCs/>
              </w:rPr>
              <w:t>Rectory Collage Ilston Swansea</w:t>
            </w:r>
          </w:p>
          <w:p w14:paraId="521A22A6" w14:textId="77777777" w:rsidR="00BF0B22" w:rsidRDefault="00BF0B22">
            <w:pPr>
              <w:rPr>
                <w:rFonts w:ascii="Verdana" w:hAnsi="Verdana"/>
                <w:i/>
                <w:iCs/>
              </w:rPr>
            </w:pPr>
            <w:r>
              <w:rPr>
                <w:rFonts w:ascii="Verdana" w:hAnsi="Verdana"/>
                <w:i/>
                <w:iCs/>
              </w:rPr>
              <w:t>Works to trees in Ilston Conservation Area</w:t>
            </w:r>
          </w:p>
          <w:p w14:paraId="131378A0" w14:textId="77777777" w:rsidR="00BF0B22" w:rsidRDefault="00BF0B22">
            <w:pPr>
              <w:rPr>
                <w:rFonts w:ascii="Verdana" w:hAnsi="Verdana"/>
              </w:rPr>
            </w:pPr>
            <w:r>
              <w:rPr>
                <w:rFonts w:ascii="Verdana" w:hAnsi="Verdana"/>
              </w:rPr>
              <w:t>A discussion was made on this felling of one Hornbeam tree.  Whilst it was felt any felling of a tree on Gower was a shame it had to be down to the Tree Preservation Officer to decide the matter and the council offered no objections.</w:t>
            </w:r>
          </w:p>
          <w:p w14:paraId="5415EEC8" w14:textId="25129DA7" w:rsidR="00BF0B22" w:rsidRPr="00BF0B22" w:rsidRDefault="00BF0B22">
            <w:pPr>
              <w:rPr>
                <w:rFonts w:ascii="Verdana" w:hAnsi="Verdana"/>
              </w:rPr>
            </w:pPr>
          </w:p>
        </w:tc>
      </w:tr>
      <w:tr w:rsidR="00F20757" w14:paraId="5A25A3C2" w14:textId="77777777" w:rsidTr="0075266A">
        <w:tc>
          <w:tcPr>
            <w:tcW w:w="704" w:type="dxa"/>
          </w:tcPr>
          <w:p w14:paraId="1D187E31" w14:textId="4E531098" w:rsidR="00F20757" w:rsidRPr="00F20757" w:rsidRDefault="00BF0B22">
            <w:pPr>
              <w:rPr>
                <w:rFonts w:ascii="Verdana" w:hAnsi="Verdana"/>
                <w:b/>
                <w:bCs/>
              </w:rPr>
            </w:pPr>
            <w:r>
              <w:rPr>
                <w:rFonts w:ascii="Verdana" w:hAnsi="Verdana"/>
                <w:b/>
                <w:bCs/>
              </w:rPr>
              <w:t>7.</w:t>
            </w:r>
          </w:p>
        </w:tc>
        <w:tc>
          <w:tcPr>
            <w:tcW w:w="8312" w:type="dxa"/>
          </w:tcPr>
          <w:p w14:paraId="01035D75" w14:textId="77777777" w:rsidR="00BF0B22" w:rsidRDefault="00BF0B22" w:rsidP="00BF0B22">
            <w:pPr>
              <w:rPr>
                <w:rFonts w:ascii="Verdana" w:hAnsi="Verdana"/>
                <w:b/>
                <w:bCs/>
              </w:rPr>
            </w:pPr>
            <w:r w:rsidRPr="00F20757">
              <w:rPr>
                <w:rFonts w:ascii="Verdana" w:hAnsi="Verdana"/>
                <w:b/>
                <w:bCs/>
              </w:rPr>
              <w:t>Consider financial statements</w:t>
            </w:r>
          </w:p>
          <w:p w14:paraId="773DE64D" w14:textId="77777777" w:rsidR="00F20757" w:rsidRDefault="00BF0B22">
            <w:pPr>
              <w:rPr>
                <w:rFonts w:ascii="Verdana" w:hAnsi="Verdana"/>
              </w:rPr>
            </w:pPr>
            <w:r>
              <w:rPr>
                <w:rFonts w:ascii="Verdana" w:hAnsi="Verdana"/>
              </w:rPr>
              <w:t>Only the budget had been discussed previously at the meeting so the chair returned to this item.</w:t>
            </w:r>
          </w:p>
          <w:p w14:paraId="06FE3421" w14:textId="77777777" w:rsidR="003B5CAB" w:rsidRDefault="003B5CAB">
            <w:pPr>
              <w:rPr>
                <w:rFonts w:ascii="Verdana" w:hAnsi="Verdana"/>
              </w:rPr>
            </w:pPr>
          </w:p>
          <w:p w14:paraId="6E69FF78" w14:textId="58C77F72" w:rsidR="00BF0B22" w:rsidRDefault="002A333F">
            <w:pPr>
              <w:rPr>
                <w:rFonts w:ascii="Verdana" w:hAnsi="Verdana"/>
              </w:rPr>
            </w:pPr>
            <w:r>
              <w:rPr>
                <w:rFonts w:ascii="Verdana" w:hAnsi="Verdana"/>
              </w:rPr>
              <w:t>The bank balances stood at £2840 in the savings account and £1916 in the current account.</w:t>
            </w:r>
          </w:p>
          <w:p w14:paraId="3D5F6101" w14:textId="77777777" w:rsidR="002A333F" w:rsidRDefault="002A333F">
            <w:pPr>
              <w:rPr>
                <w:rFonts w:ascii="Verdana" w:hAnsi="Verdana"/>
              </w:rPr>
            </w:pPr>
          </w:p>
          <w:p w14:paraId="24985D0E" w14:textId="60036A43" w:rsidR="002A333F" w:rsidRDefault="002A333F">
            <w:pPr>
              <w:rPr>
                <w:rFonts w:ascii="Verdana" w:hAnsi="Verdana"/>
              </w:rPr>
            </w:pPr>
            <w:r>
              <w:rPr>
                <w:rFonts w:ascii="Verdana" w:hAnsi="Verdana"/>
              </w:rPr>
              <w:t>Cllr Church declared an interest in the following matter.  There would be an invoice to pay for £150 to Swansea Bay Tourism for the membership of the Community Council and use of Zoom licence.</w:t>
            </w:r>
          </w:p>
          <w:p w14:paraId="4158D5D7" w14:textId="77777777" w:rsidR="002A333F" w:rsidRDefault="002A333F">
            <w:pPr>
              <w:rPr>
                <w:rFonts w:ascii="Verdana" w:hAnsi="Verdana"/>
              </w:rPr>
            </w:pPr>
          </w:p>
          <w:p w14:paraId="7FAFD783" w14:textId="77777777" w:rsidR="002A333F" w:rsidRDefault="002A333F">
            <w:pPr>
              <w:rPr>
                <w:rFonts w:ascii="Verdana" w:hAnsi="Verdana"/>
              </w:rPr>
            </w:pPr>
            <w:r>
              <w:rPr>
                <w:rFonts w:ascii="Verdana" w:hAnsi="Verdana"/>
              </w:rPr>
              <w:lastRenderedPageBreak/>
              <w:t>The net salary of the clerk is due at the end of November circa £373.02 and a HMRC payment circa £93.25 for PAYE.  These values are approx. at present as the final salary values have not been calculated by the new accountant yet.  Cllr Hollett proposed and Cllr Beynon seconded that these payments be made.  The motion was carried unanimously.</w:t>
            </w:r>
          </w:p>
          <w:p w14:paraId="66F06B1D" w14:textId="77777777" w:rsidR="002A333F" w:rsidRDefault="002A333F">
            <w:pPr>
              <w:rPr>
                <w:rFonts w:ascii="Verdana" w:hAnsi="Verdana"/>
              </w:rPr>
            </w:pPr>
          </w:p>
          <w:p w14:paraId="4FADD087" w14:textId="40807C1D" w:rsidR="0075266A" w:rsidRPr="00F20757" w:rsidRDefault="0075266A">
            <w:pPr>
              <w:rPr>
                <w:rFonts w:ascii="Verdana" w:hAnsi="Verdana"/>
              </w:rPr>
            </w:pPr>
          </w:p>
        </w:tc>
      </w:tr>
      <w:tr w:rsidR="00F20757" w14:paraId="4E87511F" w14:textId="77777777" w:rsidTr="0075266A">
        <w:tc>
          <w:tcPr>
            <w:tcW w:w="704" w:type="dxa"/>
          </w:tcPr>
          <w:p w14:paraId="710825B6" w14:textId="4A014621" w:rsidR="00F20757" w:rsidRPr="00F20757" w:rsidRDefault="002A333F">
            <w:pPr>
              <w:rPr>
                <w:rFonts w:ascii="Verdana" w:hAnsi="Verdana"/>
                <w:b/>
                <w:bCs/>
              </w:rPr>
            </w:pPr>
            <w:r>
              <w:rPr>
                <w:rFonts w:ascii="Verdana" w:hAnsi="Verdana"/>
                <w:b/>
                <w:bCs/>
              </w:rPr>
              <w:lastRenderedPageBreak/>
              <w:t>8.</w:t>
            </w:r>
          </w:p>
        </w:tc>
        <w:tc>
          <w:tcPr>
            <w:tcW w:w="8312" w:type="dxa"/>
          </w:tcPr>
          <w:p w14:paraId="3FD13130" w14:textId="77777777" w:rsidR="00F20757" w:rsidRDefault="002A333F">
            <w:pPr>
              <w:rPr>
                <w:rFonts w:ascii="Verdana" w:hAnsi="Verdana"/>
                <w:b/>
                <w:bCs/>
              </w:rPr>
            </w:pPr>
            <w:r w:rsidRPr="002A333F">
              <w:rPr>
                <w:rFonts w:ascii="Verdana" w:hAnsi="Verdana"/>
                <w:b/>
                <w:bCs/>
              </w:rPr>
              <w:t>Grant requests</w:t>
            </w:r>
          </w:p>
          <w:p w14:paraId="5097AFC9" w14:textId="77777777" w:rsidR="002A333F" w:rsidRDefault="002A333F">
            <w:pPr>
              <w:rPr>
                <w:rFonts w:ascii="Verdana" w:hAnsi="Verdana"/>
              </w:rPr>
            </w:pPr>
            <w:r w:rsidRPr="002A333F">
              <w:rPr>
                <w:rFonts w:ascii="Verdana" w:hAnsi="Verdana"/>
              </w:rPr>
              <w:t>It was agreed that a new item would be added to the agenda to recognise any grant requests.</w:t>
            </w:r>
          </w:p>
          <w:p w14:paraId="2F63C2E8" w14:textId="77777777" w:rsidR="002A333F" w:rsidRDefault="002A333F">
            <w:pPr>
              <w:rPr>
                <w:rFonts w:ascii="Verdana" w:hAnsi="Verdana"/>
              </w:rPr>
            </w:pPr>
          </w:p>
          <w:p w14:paraId="697CDADF" w14:textId="5766437E" w:rsidR="002A333F" w:rsidRDefault="002A333F" w:rsidP="002A333F">
            <w:pPr>
              <w:pStyle w:val="ListParagraph"/>
              <w:numPr>
                <w:ilvl w:val="0"/>
                <w:numId w:val="7"/>
              </w:numPr>
              <w:rPr>
                <w:rFonts w:ascii="Verdana" w:hAnsi="Verdana"/>
              </w:rPr>
            </w:pPr>
            <w:r>
              <w:rPr>
                <w:rFonts w:ascii="Verdana" w:hAnsi="Verdana"/>
              </w:rPr>
              <w:t xml:space="preserve">Air Ambulance – a donation was suggested of £100 and </w:t>
            </w:r>
            <w:r w:rsidR="00587CB9">
              <w:rPr>
                <w:rFonts w:ascii="Verdana" w:hAnsi="Verdana"/>
              </w:rPr>
              <w:t>proposed</w:t>
            </w:r>
            <w:r>
              <w:rPr>
                <w:rFonts w:ascii="Verdana" w:hAnsi="Verdana"/>
              </w:rPr>
              <w:t xml:space="preserve"> by Cllr Church which was seconded by Cllr Brown.  This was carried </w:t>
            </w:r>
            <w:r w:rsidR="00587CB9">
              <w:rPr>
                <w:rFonts w:ascii="Verdana" w:hAnsi="Verdana"/>
              </w:rPr>
              <w:t>unanimously</w:t>
            </w:r>
            <w:r>
              <w:rPr>
                <w:rFonts w:ascii="Verdana" w:hAnsi="Verdana"/>
              </w:rPr>
              <w:t>.</w:t>
            </w:r>
          </w:p>
          <w:p w14:paraId="6ADAA590" w14:textId="77777777" w:rsidR="002A333F" w:rsidRDefault="002A333F" w:rsidP="002A333F">
            <w:pPr>
              <w:rPr>
                <w:rFonts w:ascii="Verdana" w:hAnsi="Verdana"/>
              </w:rPr>
            </w:pPr>
          </w:p>
          <w:p w14:paraId="2EA58960" w14:textId="1215D96E" w:rsidR="002A333F" w:rsidRDefault="002A333F" w:rsidP="002A333F">
            <w:pPr>
              <w:pStyle w:val="ListParagraph"/>
              <w:numPr>
                <w:ilvl w:val="0"/>
                <w:numId w:val="7"/>
              </w:numPr>
              <w:rPr>
                <w:rFonts w:ascii="Verdana" w:hAnsi="Verdana"/>
              </w:rPr>
            </w:pPr>
            <w:r>
              <w:rPr>
                <w:rFonts w:ascii="Verdana" w:hAnsi="Verdana"/>
              </w:rPr>
              <w:t xml:space="preserve">Friends of Gower – an </w:t>
            </w:r>
            <w:r w:rsidR="00587CB9">
              <w:rPr>
                <w:rFonts w:ascii="Verdana" w:hAnsi="Verdana"/>
              </w:rPr>
              <w:t>organisation</w:t>
            </w:r>
            <w:r>
              <w:rPr>
                <w:rFonts w:ascii="Verdana" w:hAnsi="Verdana"/>
              </w:rPr>
              <w:t xml:space="preserve"> that </w:t>
            </w:r>
            <w:r w:rsidR="00587CB9">
              <w:rPr>
                <w:rFonts w:ascii="Verdana" w:hAnsi="Verdana"/>
              </w:rPr>
              <w:t>supports</w:t>
            </w:r>
            <w:r>
              <w:rPr>
                <w:rFonts w:ascii="Verdana" w:hAnsi="Verdana"/>
              </w:rPr>
              <w:t xml:space="preserve"> signage and welfare of animals on Gower.  A suggestion of a donation of £100 was </w:t>
            </w:r>
            <w:r w:rsidR="00587CB9">
              <w:rPr>
                <w:rFonts w:ascii="Verdana" w:hAnsi="Verdana"/>
              </w:rPr>
              <w:t>proposed</w:t>
            </w:r>
            <w:r>
              <w:rPr>
                <w:rFonts w:ascii="Verdana" w:hAnsi="Verdana"/>
              </w:rPr>
              <w:t xml:space="preserve"> by Cllr James and </w:t>
            </w:r>
            <w:r w:rsidR="00587CB9">
              <w:rPr>
                <w:rFonts w:ascii="Verdana" w:hAnsi="Verdana"/>
              </w:rPr>
              <w:t>seconded</w:t>
            </w:r>
            <w:r>
              <w:rPr>
                <w:rFonts w:ascii="Verdana" w:hAnsi="Verdana"/>
              </w:rPr>
              <w:t xml:space="preserve"> by Cllr Pleydell.  The motion was carried </w:t>
            </w:r>
            <w:r w:rsidR="00587CB9">
              <w:rPr>
                <w:rFonts w:ascii="Verdana" w:hAnsi="Verdana"/>
              </w:rPr>
              <w:t>unanimously</w:t>
            </w:r>
            <w:r>
              <w:rPr>
                <w:rFonts w:ascii="Verdana" w:hAnsi="Verdana"/>
              </w:rPr>
              <w:t>.</w:t>
            </w:r>
          </w:p>
          <w:p w14:paraId="1F93F355" w14:textId="77777777" w:rsidR="002A333F" w:rsidRPr="002A333F" w:rsidRDefault="002A333F" w:rsidP="002A333F">
            <w:pPr>
              <w:pStyle w:val="ListParagraph"/>
              <w:rPr>
                <w:rFonts w:ascii="Verdana" w:hAnsi="Verdana"/>
              </w:rPr>
            </w:pPr>
          </w:p>
          <w:p w14:paraId="3BC6E8FF" w14:textId="612278FA" w:rsidR="002A333F" w:rsidRDefault="002A333F" w:rsidP="002A333F">
            <w:pPr>
              <w:pStyle w:val="ListParagraph"/>
              <w:numPr>
                <w:ilvl w:val="0"/>
                <w:numId w:val="7"/>
              </w:numPr>
              <w:rPr>
                <w:rFonts w:ascii="Verdana" w:hAnsi="Verdana"/>
              </w:rPr>
            </w:pPr>
            <w:r>
              <w:rPr>
                <w:rFonts w:ascii="Verdana" w:hAnsi="Verdana"/>
              </w:rPr>
              <w:t xml:space="preserve">The community bus was discussed which had recently </w:t>
            </w:r>
            <w:r w:rsidR="00587CB9">
              <w:rPr>
                <w:rFonts w:ascii="Verdana" w:hAnsi="Verdana"/>
              </w:rPr>
              <w:t>ceased</w:t>
            </w:r>
            <w:r>
              <w:rPr>
                <w:rFonts w:ascii="Verdana" w:hAnsi="Verdana"/>
              </w:rPr>
              <w:t xml:space="preserve"> operations.  Cllr Lynda James gave an update on the service.  DANSA had taken over the operations but it was costing over £2,000 </w:t>
            </w:r>
            <w:r w:rsidR="00587CB9">
              <w:rPr>
                <w:rFonts w:ascii="Verdana" w:hAnsi="Verdana"/>
              </w:rPr>
              <w:t>per</w:t>
            </w:r>
            <w:r>
              <w:rPr>
                <w:rFonts w:ascii="Verdana" w:hAnsi="Verdana"/>
              </w:rPr>
              <w:t xml:space="preserve"> month to operate.  </w:t>
            </w:r>
            <w:r w:rsidR="00587CB9">
              <w:rPr>
                <w:rFonts w:ascii="Verdana" w:hAnsi="Verdana"/>
              </w:rPr>
              <w:t>Income</w:t>
            </w:r>
            <w:r>
              <w:rPr>
                <w:rFonts w:ascii="Verdana" w:hAnsi="Verdana"/>
              </w:rPr>
              <w:t xml:space="preserve"> received from customers was in the region of only £1,000.  </w:t>
            </w:r>
            <w:r w:rsidR="00587CB9">
              <w:rPr>
                <w:rFonts w:ascii="Verdana" w:hAnsi="Verdana"/>
              </w:rPr>
              <w:t>Cllr Lynda James reported that a Pennard Charity had made an application to the Gower Society for support.  Cllr Church suggested possible sponsorship of the bus.  Cllr Ponting proposed offering a grant of £120 to the service which was seconded by Cllr Pleydell.  The motion was carried unanimously.</w:t>
            </w:r>
          </w:p>
          <w:p w14:paraId="58E55F11" w14:textId="77777777" w:rsidR="00587CB9" w:rsidRPr="00587CB9" w:rsidRDefault="00587CB9" w:rsidP="00587CB9">
            <w:pPr>
              <w:pStyle w:val="ListParagraph"/>
              <w:rPr>
                <w:rFonts w:ascii="Verdana" w:hAnsi="Verdana"/>
              </w:rPr>
            </w:pPr>
          </w:p>
          <w:p w14:paraId="609BA7F5" w14:textId="371F65E2" w:rsidR="00587CB9" w:rsidRPr="002A333F" w:rsidRDefault="00587CB9" w:rsidP="00587CB9">
            <w:pPr>
              <w:pStyle w:val="ListParagraph"/>
              <w:rPr>
                <w:rFonts w:ascii="Verdana" w:hAnsi="Verdana"/>
              </w:rPr>
            </w:pPr>
          </w:p>
        </w:tc>
      </w:tr>
      <w:tr w:rsidR="00F20757" w14:paraId="21432068" w14:textId="77777777" w:rsidTr="0075266A">
        <w:tc>
          <w:tcPr>
            <w:tcW w:w="704" w:type="dxa"/>
          </w:tcPr>
          <w:p w14:paraId="383FFA6A" w14:textId="0F777FB6" w:rsidR="00F20757" w:rsidRPr="00F20757" w:rsidRDefault="00587CB9">
            <w:pPr>
              <w:rPr>
                <w:rFonts w:ascii="Verdana" w:hAnsi="Verdana"/>
                <w:b/>
                <w:bCs/>
              </w:rPr>
            </w:pPr>
            <w:r>
              <w:rPr>
                <w:rFonts w:ascii="Verdana" w:hAnsi="Verdana"/>
                <w:b/>
                <w:bCs/>
              </w:rPr>
              <w:t>9.</w:t>
            </w:r>
          </w:p>
        </w:tc>
        <w:tc>
          <w:tcPr>
            <w:tcW w:w="8312" w:type="dxa"/>
          </w:tcPr>
          <w:p w14:paraId="695B31A5" w14:textId="77777777" w:rsidR="00F20757" w:rsidRDefault="00587CB9">
            <w:pPr>
              <w:rPr>
                <w:rFonts w:ascii="Verdana" w:hAnsi="Verdana"/>
                <w:b/>
                <w:bCs/>
              </w:rPr>
            </w:pPr>
            <w:r w:rsidRPr="00587CB9">
              <w:rPr>
                <w:rFonts w:ascii="Verdana" w:hAnsi="Verdana"/>
                <w:b/>
                <w:bCs/>
              </w:rPr>
              <w:t>Reports from members</w:t>
            </w:r>
          </w:p>
          <w:p w14:paraId="2A1B5FC8" w14:textId="77777777" w:rsidR="00587CB9" w:rsidRDefault="00587CB9">
            <w:pPr>
              <w:rPr>
                <w:rFonts w:ascii="Verdana" w:hAnsi="Verdana"/>
                <w:b/>
                <w:bCs/>
              </w:rPr>
            </w:pPr>
          </w:p>
          <w:p w14:paraId="1CFFE4AC" w14:textId="77777777" w:rsidR="00587CB9" w:rsidRDefault="00587CB9">
            <w:pPr>
              <w:rPr>
                <w:rFonts w:ascii="Verdana" w:hAnsi="Verdana"/>
              </w:rPr>
            </w:pPr>
            <w:r w:rsidRPr="00587CB9">
              <w:rPr>
                <w:rFonts w:ascii="Verdana" w:hAnsi="Verdana"/>
              </w:rPr>
              <w:t>Cllr Beynon reported he had been in conversation with RNLI to offer lifeguards at Three Cliffs Bay beach but they required a contribution from businesses in the area to be able to operate their service.</w:t>
            </w:r>
          </w:p>
          <w:p w14:paraId="7DC980B8" w14:textId="77777777" w:rsidR="00587CB9" w:rsidRDefault="00587CB9">
            <w:pPr>
              <w:rPr>
                <w:rFonts w:ascii="Verdana" w:hAnsi="Verdana"/>
              </w:rPr>
            </w:pPr>
          </w:p>
          <w:p w14:paraId="5EBD33BF" w14:textId="32FC6BAD" w:rsidR="00587CB9" w:rsidRDefault="00587CB9">
            <w:pPr>
              <w:rPr>
                <w:rFonts w:ascii="Verdana" w:hAnsi="Verdana"/>
              </w:rPr>
            </w:pPr>
            <w:r>
              <w:rPr>
                <w:rFonts w:ascii="Verdana" w:hAnsi="Verdana"/>
              </w:rPr>
              <w:t xml:space="preserve">Cllr Pleydell asked for approval of the policies he had re-written which </w:t>
            </w:r>
            <w:r w:rsidR="003B5CAB">
              <w:rPr>
                <w:rFonts w:ascii="Verdana" w:hAnsi="Verdana"/>
              </w:rPr>
              <w:t>had</w:t>
            </w:r>
            <w:r>
              <w:rPr>
                <w:rFonts w:ascii="Verdana" w:hAnsi="Verdana"/>
              </w:rPr>
              <w:t xml:space="preserve"> been previously circulated around the Councillors.  The policies are:</w:t>
            </w:r>
          </w:p>
          <w:p w14:paraId="09DDE488" w14:textId="493187CF" w:rsidR="00587CB9" w:rsidRPr="00587CB9" w:rsidRDefault="00587CB9">
            <w:pPr>
              <w:rPr>
                <w:rFonts w:ascii="Verdana" w:hAnsi="Verdana"/>
                <w:i/>
                <w:iCs/>
              </w:rPr>
            </w:pPr>
            <w:r w:rsidRPr="00587CB9">
              <w:rPr>
                <w:rFonts w:ascii="Verdana" w:hAnsi="Verdana"/>
                <w:i/>
                <w:iCs/>
              </w:rPr>
              <w:t>ICC Induction Policy</w:t>
            </w:r>
          </w:p>
          <w:p w14:paraId="24C059A6" w14:textId="535AAAC6" w:rsidR="00587CB9" w:rsidRPr="00587CB9" w:rsidRDefault="00587CB9">
            <w:pPr>
              <w:rPr>
                <w:rFonts w:ascii="Verdana" w:hAnsi="Verdana"/>
                <w:i/>
                <w:iCs/>
              </w:rPr>
            </w:pPr>
            <w:r w:rsidRPr="00587CB9">
              <w:rPr>
                <w:rFonts w:ascii="Verdana" w:hAnsi="Verdana"/>
                <w:i/>
                <w:iCs/>
              </w:rPr>
              <w:t>ICC Information Data Protection</w:t>
            </w:r>
          </w:p>
          <w:p w14:paraId="4BF405CC" w14:textId="77777777" w:rsidR="00587CB9" w:rsidRDefault="00587CB9">
            <w:pPr>
              <w:rPr>
                <w:rFonts w:ascii="Verdana" w:hAnsi="Verdana"/>
                <w:i/>
                <w:iCs/>
              </w:rPr>
            </w:pPr>
            <w:r w:rsidRPr="00587CB9">
              <w:rPr>
                <w:rFonts w:ascii="Verdana" w:hAnsi="Verdana"/>
                <w:i/>
                <w:iCs/>
              </w:rPr>
              <w:t>Display Screen Equipment Workstation checklist</w:t>
            </w:r>
          </w:p>
          <w:p w14:paraId="3191FF58" w14:textId="7DF9941C" w:rsidR="00587CB9" w:rsidRDefault="00587CB9">
            <w:pPr>
              <w:rPr>
                <w:rFonts w:ascii="Verdana" w:hAnsi="Verdana"/>
              </w:rPr>
            </w:pPr>
            <w:r>
              <w:rPr>
                <w:rFonts w:ascii="Verdana" w:hAnsi="Verdana"/>
              </w:rPr>
              <w:t>Cllr James proposed and Cllr Brown seconded accepting these revised policies.  The motion was carried unanimously.</w:t>
            </w:r>
          </w:p>
          <w:p w14:paraId="4232688B" w14:textId="77777777" w:rsidR="00587CB9" w:rsidRDefault="00587CB9">
            <w:pPr>
              <w:rPr>
                <w:rFonts w:ascii="Verdana" w:hAnsi="Verdana"/>
              </w:rPr>
            </w:pPr>
          </w:p>
          <w:p w14:paraId="15614E3A" w14:textId="77777777" w:rsidR="00587CB9" w:rsidRDefault="00587CB9">
            <w:pPr>
              <w:rPr>
                <w:rFonts w:ascii="Verdana" w:hAnsi="Verdana"/>
              </w:rPr>
            </w:pPr>
            <w:r>
              <w:rPr>
                <w:rFonts w:ascii="Verdana" w:hAnsi="Verdana"/>
              </w:rPr>
              <w:t xml:space="preserve">The last policy </w:t>
            </w:r>
            <w:r>
              <w:rPr>
                <w:rFonts w:ascii="Verdana" w:hAnsi="Verdana"/>
                <w:i/>
                <w:iCs/>
              </w:rPr>
              <w:t>ICC Model Publication Scheme</w:t>
            </w:r>
            <w:r>
              <w:rPr>
                <w:rFonts w:ascii="Verdana" w:hAnsi="Verdana"/>
              </w:rPr>
              <w:t xml:space="preserve"> was referred to the January meeting on the recommendation of Cllr Pleydell.</w:t>
            </w:r>
          </w:p>
          <w:p w14:paraId="6BAA1124" w14:textId="77777777" w:rsidR="00587CB9" w:rsidRDefault="00587CB9">
            <w:pPr>
              <w:rPr>
                <w:rFonts w:ascii="Verdana" w:hAnsi="Verdana"/>
              </w:rPr>
            </w:pPr>
          </w:p>
          <w:p w14:paraId="6E3DEF7D" w14:textId="5E4E3A84" w:rsidR="00587CB9" w:rsidRDefault="00587CB9">
            <w:pPr>
              <w:rPr>
                <w:rFonts w:ascii="Verdana" w:hAnsi="Verdana"/>
              </w:rPr>
            </w:pPr>
            <w:r>
              <w:rPr>
                <w:rFonts w:ascii="Verdana" w:hAnsi="Verdana"/>
              </w:rPr>
              <w:t>The chair thanked Cllr Pleydell for his work on these policies.</w:t>
            </w:r>
          </w:p>
          <w:p w14:paraId="73B51C42" w14:textId="77777777" w:rsidR="00587CB9" w:rsidRDefault="00587CB9">
            <w:pPr>
              <w:rPr>
                <w:rFonts w:ascii="Verdana" w:hAnsi="Verdana"/>
              </w:rPr>
            </w:pPr>
          </w:p>
          <w:p w14:paraId="74F66450" w14:textId="77777777" w:rsidR="00587CB9" w:rsidRDefault="00587CB9">
            <w:pPr>
              <w:rPr>
                <w:rFonts w:ascii="Verdana" w:hAnsi="Verdana"/>
              </w:rPr>
            </w:pPr>
            <w:r>
              <w:rPr>
                <w:rFonts w:ascii="Verdana" w:hAnsi="Verdana"/>
              </w:rPr>
              <w:lastRenderedPageBreak/>
              <w:t>It was agreed by the Councillors that an admin charge of £10 would be charged by any members of the public who wanted information from the Council to cover the clerk’s time and printing costs.</w:t>
            </w:r>
          </w:p>
          <w:p w14:paraId="016BF62E" w14:textId="77777777" w:rsidR="005D415B" w:rsidRDefault="005D415B">
            <w:pPr>
              <w:rPr>
                <w:rFonts w:ascii="Verdana" w:hAnsi="Verdana"/>
              </w:rPr>
            </w:pPr>
          </w:p>
          <w:p w14:paraId="04CFE5E0" w14:textId="4A125314" w:rsidR="005D415B" w:rsidRDefault="005D415B">
            <w:pPr>
              <w:rPr>
                <w:rFonts w:ascii="Verdana" w:hAnsi="Verdana"/>
              </w:rPr>
            </w:pPr>
            <w:r>
              <w:rPr>
                <w:rFonts w:ascii="Verdana" w:hAnsi="Verdana"/>
              </w:rPr>
              <w:t xml:space="preserve">Cllr Mobbs had met with Welsh Water along with other Councillors.  </w:t>
            </w:r>
            <w:r w:rsidR="0075266A">
              <w:rPr>
                <w:rFonts w:ascii="Verdana" w:hAnsi="Verdana"/>
              </w:rPr>
              <w:t>Welsh</w:t>
            </w:r>
            <w:r>
              <w:rPr>
                <w:rFonts w:ascii="Verdana" w:hAnsi="Verdana"/>
              </w:rPr>
              <w:t xml:space="preserve"> Water have upgraded the </w:t>
            </w:r>
            <w:r w:rsidR="0075266A">
              <w:rPr>
                <w:rFonts w:ascii="Verdana" w:hAnsi="Verdana"/>
              </w:rPr>
              <w:t>pumps</w:t>
            </w:r>
            <w:r>
              <w:rPr>
                <w:rFonts w:ascii="Verdana" w:hAnsi="Verdana"/>
              </w:rPr>
              <w:t xml:space="preserve"> in the area to improve water quality.</w:t>
            </w:r>
          </w:p>
          <w:p w14:paraId="78FB0B5F" w14:textId="77777777" w:rsidR="005D415B" w:rsidRDefault="005D415B">
            <w:pPr>
              <w:rPr>
                <w:rFonts w:ascii="Verdana" w:hAnsi="Verdana"/>
              </w:rPr>
            </w:pPr>
          </w:p>
          <w:p w14:paraId="6A4B22CD" w14:textId="665CA15C" w:rsidR="005D415B" w:rsidRDefault="005D415B">
            <w:pPr>
              <w:rPr>
                <w:rFonts w:ascii="Verdana" w:hAnsi="Verdana"/>
              </w:rPr>
            </w:pPr>
            <w:r>
              <w:rPr>
                <w:rFonts w:ascii="Verdana" w:hAnsi="Verdana"/>
              </w:rPr>
              <w:t xml:space="preserve">Welsh Water will </w:t>
            </w:r>
            <w:r w:rsidR="0075266A">
              <w:rPr>
                <w:rFonts w:ascii="Verdana" w:hAnsi="Verdana"/>
              </w:rPr>
              <w:t>also</w:t>
            </w:r>
            <w:r>
              <w:rPr>
                <w:rFonts w:ascii="Verdana" w:hAnsi="Verdana"/>
              </w:rPr>
              <w:t xml:space="preserve"> be surveying the pipes generally in the area.</w:t>
            </w:r>
          </w:p>
          <w:p w14:paraId="3E2639EC" w14:textId="77777777" w:rsidR="005D415B" w:rsidRDefault="005D415B">
            <w:pPr>
              <w:rPr>
                <w:rFonts w:ascii="Verdana" w:hAnsi="Verdana"/>
              </w:rPr>
            </w:pPr>
          </w:p>
          <w:p w14:paraId="1F46D329" w14:textId="7B5347E1" w:rsidR="005D415B" w:rsidRDefault="005D415B">
            <w:pPr>
              <w:rPr>
                <w:rFonts w:ascii="Verdana" w:hAnsi="Verdana"/>
              </w:rPr>
            </w:pPr>
            <w:r>
              <w:rPr>
                <w:rFonts w:ascii="Verdana" w:hAnsi="Verdana"/>
              </w:rPr>
              <w:t xml:space="preserve">Cllr James reported she had attended the on-line presentation from </w:t>
            </w:r>
            <w:r w:rsidRPr="005D415B">
              <w:rPr>
                <w:rFonts w:ascii="Verdana" w:hAnsi="Verdana"/>
              </w:rPr>
              <w:t>Community &amp; Town Councils Forum - 22 November 2023</w:t>
            </w:r>
            <w:r>
              <w:rPr>
                <w:rFonts w:ascii="Verdana" w:hAnsi="Verdana"/>
              </w:rPr>
              <w:t xml:space="preserve">.  There were two matters presented, one </w:t>
            </w:r>
            <w:r w:rsidR="0051589C">
              <w:rPr>
                <w:rFonts w:ascii="Verdana" w:hAnsi="Verdana"/>
              </w:rPr>
              <w:t xml:space="preserve">on </w:t>
            </w:r>
            <w:r>
              <w:rPr>
                <w:rFonts w:ascii="Verdana" w:hAnsi="Verdana"/>
              </w:rPr>
              <w:t>planning and the processes planning undergo – Cllr James reported nothing new was evidenced.  The other presentation was on Foster Wales with a request for more foster parents to come forward.  Presentation slides will be forthcoming.</w:t>
            </w:r>
          </w:p>
          <w:p w14:paraId="029CCEBB" w14:textId="77777777" w:rsidR="005D415B" w:rsidRDefault="005D415B">
            <w:pPr>
              <w:rPr>
                <w:rFonts w:ascii="Verdana" w:hAnsi="Verdana"/>
              </w:rPr>
            </w:pPr>
          </w:p>
          <w:p w14:paraId="3CCD3589" w14:textId="220C4FE9" w:rsidR="005D415B" w:rsidRDefault="005D415B">
            <w:pPr>
              <w:rPr>
                <w:rFonts w:ascii="Verdana" w:hAnsi="Verdana"/>
              </w:rPr>
            </w:pPr>
            <w:r>
              <w:rPr>
                <w:rFonts w:ascii="Verdana" w:hAnsi="Verdana"/>
              </w:rPr>
              <w:t xml:space="preserve">Cllr Hollett reminded everyone of the </w:t>
            </w:r>
            <w:r w:rsidR="003E3345">
              <w:rPr>
                <w:rFonts w:ascii="Verdana" w:hAnsi="Verdana"/>
              </w:rPr>
              <w:t xml:space="preserve">Penmaen Village Hall Childrens </w:t>
            </w:r>
            <w:r>
              <w:rPr>
                <w:rFonts w:ascii="Verdana" w:hAnsi="Verdana"/>
              </w:rPr>
              <w:t>Christmas Party at Penmaen Village Hall on Sunday 3</w:t>
            </w:r>
            <w:r w:rsidRPr="005D415B">
              <w:rPr>
                <w:rFonts w:ascii="Verdana" w:hAnsi="Verdana"/>
                <w:vertAlign w:val="superscript"/>
              </w:rPr>
              <w:t>rd</w:t>
            </w:r>
            <w:r>
              <w:rPr>
                <w:rFonts w:ascii="Verdana" w:hAnsi="Verdana"/>
              </w:rPr>
              <w:t xml:space="preserve"> December.</w:t>
            </w:r>
          </w:p>
          <w:p w14:paraId="2F609515" w14:textId="77777777" w:rsidR="005D415B" w:rsidRDefault="005D415B">
            <w:pPr>
              <w:rPr>
                <w:rFonts w:ascii="Verdana" w:hAnsi="Verdana"/>
              </w:rPr>
            </w:pPr>
          </w:p>
          <w:p w14:paraId="2623FAF6" w14:textId="4FD375BA" w:rsidR="005D415B" w:rsidRDefault="005D415B">
            <w:pPr>
              <w:rPr>
                <w:rFonts w:ascii="Verdana" w:hAnsi="Verdana"/>
              </w:rPr>
            </w:pPr>
            <w:r>
              <w:rPr>
                <w:rFonts w:ascii="Verdana" w:hAnsi="Verdana"/>
              </w:rPr>
              <w:t>Cllr Mobbs noted that the 20 mph repeater signs through Parkmill had been removed.  Cllr Lynda James stated this was done as they are no longer a requirement under the recent “blanket” 20 mph in residential areas.</w:t>
            </w:r>
          </w:p>
          <w:p w14:paraId="630BBFD9" w14:textId="77777777" w:rsidR="005D415B" w:rsidRDefault="005D415B">
            <w:pPr>
              <w:rPr>
                <w:rFonts w:ascii="Verdana" w:hAnsi="Verdana"/>
              </w:rPr>
            </w:pPr>
          </w:p>
          <w:p w14:paraId="741F2A57" w14:textId="4B5E2E19" w:rsidR="005D415B" w:rsidRDefault="005D415B">
            <w:pPr>
              <w:rPr>
                <w:rFonts w:ascii="Verdana" w:hAnsi="Verdana"/>
              </w:rPr>
            </w:pPr>
            <w:r>
              <w:rPr>
                <w:rFonts w:ascii="Verdana" w:hAnsi="Verdana"/>
              </w:rPr>
              <w:t>Cllr Mobbs also stated the debris had returned to the bottom of Sandy Lane with all the recent bad weather</w:t>
            </w:r>
            <w:r w:rsidR="0051589C">
              <w:rPr>
                <w:rFonts w:ascii="Verdana" w:hAnsi="Verdana"/>
              </w:rPr>
              <w:t xml:space="preserve"> (as noted previously in these minutes)</w:t>
            </w:r>
            <w:r>
              <w:rPr>
                <w:rFonts w:ascii="Verdana" w:hAnsi="Verdana"/>
              </w:rPr>
              <w:t>.  She will contact Highways at City &amp; County of Swansea to have the debris removed.</w:t>
            </w:r>
          </w:p>
          <w:p w14:paraId="09767A6B" w14:textId="1ED7779E" w:rsidR="005D415B" w:rsidRPr="00587CB9" w:rsidRDefault="005D415B">
            <w:pPr>
              <w:rPr>
                <w:rFonts w:ascii="Verdana" w:hAnsi="Verdana"/>
              </w:rPr>
            </w:pPr>
          </w:p>
        </w:tc>
      </w:tr>
      <w:tr w:rsidR="00F20757" w14:paraId="79E48C34" w14:textId="77777777" w:rsidTr="0075266A">
        <w:tc>
          <w:tcPr>
            <w:tcW w:w="704" w:type="dxa"/>
          </w:tcPr>
          <w:p w14:paraId="273EFED7" w14:textId="39184A08" w:rsidR="00F20757" w:rsidRPr="00F20757" w:rsidRDefault="005D415B">
            <w:pPr>
              <w:rPr>
                <w:rFonts w:ascii="Verdana" w:hAnsi="Verdana"/>
                <w:b/>
                <w:bCs/>
              </w:rPr>
            </w:pPr>
            <w:r>
              <w:rPr>
                <w:rFonts w:ascii="Verdana" w:hAnsi="Verdana"/>
                <w:b/>
                <w:bCs/>
              </w:rPr>
              <w:lastRenderedPageBreak/>
              <w:t>10.</w:t>
            </w:r>
          </w:p>
        </w:tc>
        <w:tc>
          <w:tcPr>
            <w:tcW w:w="8312" w:type="dxa"/>
          </w:tcPr>
          <w:p w14:paraId="2057C00A" w14:textId="78ECE548" w:rsidR="00F20757" w:rsidRDefault="005D415B">
            <w:pPr>
              <w:rPr>
                <w:rFonts w:ascii="Verdana" w:hAnsi="Verdana"/>
                <w:b/>
                <w:bCs/>
              </w:rPr>
            </w:pPr>
            <w:r w:rsidRPr="005D415B">
              <w:rPr>
                <w:rFonts w:ascii="Verdana" w:hAnsi="Verdana"/>
                <w:b/>
                <w:bCs/>
              </w:rPr>
              <w:t xml:space="preserve">Receive </w:t>
            </w:r>
            <w:r>
              <w:rPr>
                <w:rFonts w:ascii="Verdana" w:hAnsi="Verdana"/>
                <w:b/>
                <w:bCs/>
              </w:rPr>
              <w:t>correspondence</w:t>
            </w:r>
          </w:p>
          <w:p w14:paraId="70BD623A" w14:textId="0AA03FE4" w:rsidR="0051589C" w:rsidRPr="0051589C" w:rsidRDefault="0051589C">
            <w:pPr>
              <w:rPr>
                <w:rFonts w:ascii="Verdana" w:hAnsi="Verdana"/>
                <w:i/>
                <w:iCs/>
              </w:rPr>
            </w:pPr>
            <w:r w:rsidRPr="0051589C">
              <w:rPr>
                <w:rFonts w:ascii="Verdana" w:hAnsi="Verdana"/>
                <w:i/>
                <w:iCs/>
              </w:rPr>
              <w:t>There has been a delay in the clerk accessing e-mails so responses to e-mails from residents has been delayed.</w:t>
            </w:r>
          </w:p>
          <w:p w14:paraId="16E364F6" w14:textId="77777777" w:rsidR="0051589C" w:rsidRPr="0051589C" w:rsidRDefault="0051589C">
            <w:pPr>
              <w:rPr>
                <w:rFonts w:ascii="Verdana" w:hAnsi="Verdana"/>
              </w:rPr>
            </w:pPr>
          </w:p>
          <w:p w14:paraId="37DCAB32" w14:textId="1CE8E4C0" w:rsidR="005D415B" w:rsidRDefault="005D415B">
            <w:pPr>
              <w:rPr>
                <w:rFonts w:ascii="Verdana" w:hAnsi="Verdana"/>
              </w:rPr>
            </w:pPr>
            <w:r>
              <w:rPr>
                <w:rFonts w:ascii="Verdana" w:hAnsi="Verdana"/>
              </w:rPr>
              <w:t xml:space="preserve">An e-mail had been received from David Brooks regarding the state of </w:t>
            </w:r>
            <w:r w:rsidR="0000247D">
              <w:rPr>
                <w:rFonts w:ascii="Verdana" w:hAnsi="Verdana"/>
              </w:rPr>
              <w:t>the</w:t>
            </w:r>
            <w:r>
              <w:rPr>
                <w:rFonts w:ascii="Verdana" w:hAnsi="Verdana"/>
              </w:rPr>
              <w:t xml:space="preserve"> roads around Lunnon to Ilston where they had been cleaned for the Ironman event but had not been cleaned since.  Cllr Mobbs will take this matter to Highways.</w:t>
            </w:r>
          </w:p>
          <w:p w14:paraId="51475B71" w14:textId="77777777" w:rsidR="005D415B" w:rsidRDefault="005D415B">
            <w:pPr>
              <w:rPr>
                <w:rFonts w:ascii="Verdana" w:hAnsi="Verdana"/>
              </w:rPr>
            </w:pPr>
          </w:p>
          <w:p w14:paraId="3EB686C0" w14:textId="4BD4073E" w:rsidR="005D415B" w:rsidRDefault="005D415B">
            <w:pPr>
              <w:rPr>
                <w:rFonts w:ascii="Verdana" w:hAnsi="Verdana"/>
              </w:rPr>
            </w:pPr>
            <w:r>
              <w:rPr>
                <w:rFonts w:ascii="Verdana" w:hAnsi="Verdana"/>
              </w:rPr>
              <w:t xml:space="preserve">An e-mail had been received from a Sandra </w:t>
            </w:r>
            <w:r w:rsidR="0000247D">
              <w:rPr>
                <w:rFonts w:ascii="Verdana" w:hAnsi="Verdana"/>
              </w:rPr>
              <w:t>Llewellyn</w:t>
            </w:r>
            <w:r>
              <w:rPr>
                <w:rFonts w:ascii="Verdana" w:hAnsi="Verdana"/>
              </w:rPr>
              <w:t xml:space="preserve"> Morgan regarding trees </w:t>
            </w:r>
            <w:r w:rsidR="0000247D">
              <w:rPr>
                <w:rFonts w:ascii="Verdana" w:hAnsi="Verdana"/>
              </w:rPr>
              <w:t>behind</w:t>
            </w:r>
            <w:r>
              <w:rPr>
                <w:rFonts w:ascii="Verdana" w:hAnsi="Verdana"/>
              </w:rPr>
              <w:t xml:space="preserve"> her property.  The matter was discussed and it was agreed there was little the Community Council could do, however, the Clerk was asked to make contact with the</w:t>
            </w:r>
            <w:r w:rsidR="0000247D">
              <w:rPr>
                <w:rFonts w:ascii="Verdana" w:hAnsi="Verdana"/>
              </w:rPr>
              <w:t xml:space="preserve"> Tree Officers at City &amp; County of Swansea to investigate.</w:t>
            </w:r>
          </w:p>
          <w:p w14:paraId="36C33567" w14:textId="73318F77" w:rsidR="0000247D" w:rsidRPr="005D415B" w:rsidRDefault="0000247D">
            <w:pPr>
              <w:rPr>
                <w:rFonts w:ascii="Verdana" w:hAnsi="Verdana"/>
              </w:rPr>
            </w:pPr>
          </w:p>
        </w:tc>
      </w:tr>
      <w:tr w:rsidR="00F20757" w14:paraId="25CDA42A" w14:textId="77777777" w:rsidTr="0075266A">
        <w:tc>
          <w:tcPr>
            <w:tcW w:w="704" w:type="dxa"/>
          </w:tcPr>
          <w:p w14:paraId="4FE39449" w14:textId="16D22644" w:rsidR="00F20757" w:rsidRPr="00F20757" w:rsidRDefault="0000247D">
            <w:pPr>
              <w:rPr>
                <w:rFonts w:ascii="Verdana" w:hAnsi="Verdana"/>
                <w:b/>
                <w:bCs/>
              </w:rPr>
            </w:pPr>
            <w:r>
              <w:rPr>
                <w:rFonts w:ascii="Verdana" w:hAnsi="Verdana"/>
                <w:b/>
                <w:bCs/>
              </w:rPr>
              <w:t>11.</w:t>
            </w:r>
          </w:p>
        </w:tc>
        <w:tc>
          <w:tcPr>
            <w:tcW w:w="8312" w:type="dxa"/>
          </w:tcPr>
          <w:p w14:paraId="5F9D14D9" w14:textId="77777777" w:rsidR="00F20757" w:rsidRDefault="0000247D">
            <w:pPr>
              <w:rPr>
                <w:rFonts w:ascii="Verdana" w:hAnsi="Verdana"/>
                <w:b/>
                <w:bCs/>
              </w:rPr>
            </w:pPr>
            <w:r w:rsidRPr="0000247D">
              <w:rPr>
                <w:rFonts w:ascii="Verdana" w:hAnsi="Verdana"/>
                <w:b/>
                <w:bCs/>
              </w:rPr>
              <w:t>Clerks Update</w:t>
            </w:r>
          </w:p>
          <w:p w14:paraId="5050455A" w14:textId="4F7B2C85" w:rsidR="0000247D" w:rsidRDefault="0000247D">
            <w:pPr>
              <w:rPr>
                <w:rFonts w:ascii="Verdana" w:hAnsi="Verdana"/>
              </w:rPr>
            </w:pPr>
            <w:r w:rsidRPr="0000247D">
              <w:rPr>
                <w:rFonts w:ascii="Verdana" w:hAnsi="Verdana"/>
              </w:rPr>
              <w:t>This is a new item on the agenda and it was a suggestion from the clerk where he could advise the councillors of a</w:t>
            </w:r>
            <w:r w:rsidR="0051589C">
              <w:rPr>
                <w:rFonts w:ascii="Verdana" w:hAnsi="Verdana"/>
              </w:rPr>
              <w:t xml:space="preserve">ny </w:t>
            </w:r>
            <w:r w:rsidRPr="0000247D">
              <w:rPr>
                <w:rFonts w:ascii="Verdana" w:hAnsi="Verdana"/>
              </w:rPr>
              <w:t>actions he had undertaken since the last meeting.</w:t>
            </w:r>
          </w:p>
          <w:p w14:paraId="28B5CCB8" w14:textId="77777777" w:rsidR="0000247D" w:rsidRDefault="0000247D">
            <w:pPr>
              <w:rPr>
                <w:rFonts w:ascii="Verdana" w:hAnsi="Verdana"/>
              </w:rPr>
            </w:pPr>
          </w:p>
          <w:p w14:paraId="228B4269" w14:textId="11A72483" w:rsidR="0000247D" w:rsidRDefault="0000247D">
            <w:pPr>
              <w:rPr>
                <w:rFonts w:ascii="Verdana" w:hAnsi="Verdana"/>
              </w:rPr>
            </w:pPr>
            <w:r>
              <w:rPr>
                <w:rFonts w:ascii="Verdana" w:hAnsi="Verdana"/>
              </w:rPr>
              <w:t>The clerk reported he had received notification from NALC that the new pay levels had been agreed from 1</w:t>
            </w:r>
            <w:r w:rsidRPr="0000247D">
              <w:rPr>
                <w:rFonts w:ascii="Verdana" w:hAnsi="Verdana"/>
                <w:vertAlign w:val="superscript"/>
              </w:rPr>
              <w:t>st</w:t>
            </w:r>
            <w:r>
              <w:rPr>
                <w:rFonts w:ascii="Verdana" w:hAnsi="Verdana"/>
              </w:rPr>
              <w:t xml:space="preserve"> April 2023.  As he had only recently </w:t>
            </w:r>
            <w:r>
              <w:rPr>
                <w:rFonts w:ascii="Verdana" w:hAnsi="Verdana"/>
              </w:rPr>
              <w:lastRenderedPageBreak/>
              <w:t>started with the Community Council, he was going to forgo the pay increase and suggested he be started on 1</w:t>
            </w:r>
            <w:r w:rsidRPr="0000247D">
              <w:rPr>
                <w:rFonts w:ascii="Verdana" w:hAnsi="Verdana"/>
                <w:vertAlign w:val="superscript"/>
              </w:rPr>
              <w:t>st</w:t>
            </w:r>
            <w:r>
              <w:rPr>
                <w:rFonts w:ascii="Verdana" w:hAnsi="Verdana"/>
              </w:rPr>
              <w:t xml:space="preserve"> April 2024 at the new rate.  His contact also stated an increase in scales each year but he would also forgo this increase in April 2024.  He would ask for an increment on the pay scale from April 2025.  The chair thanked the clerk for this offer.</w:t>
            </w:r>
          </w:p>
          <w:p w14:paraId="5D7C0278" w14:textId="77777777" w:rsidR="0000247D" w:rsidRDefault="0000247D">
            <w:pPr>
              <w:rPr>
                <w:rFonts w:ascii="Verdana" w:hAnsi="Verdana"/>
              </w:rPr>
            </w:pPr>
          </w:p>
          <w:p w14:paraId="1D001AB5" w14:textId="6BFB9F50" w:rsidR="0000247D" w:rsidRDefault="0000247D">
            <w:pPr>
              <w:rPr>
                <w:rFonts w:ascii="Verdana" w:hAnsi="Verdana"/>
              </w:rPr>
            </w:pPr>
            <w:r>
              <w:rPr>
                <w:rFonts w:ascii="Verdana" w:hAnsi="Verdana"/>
              </w:rPr>
              <w:t>The clerk also advised he needed to undertake training arranged by the SLCC.  It was recommended he undergo the Introduction of Local Council Administration with a course fee of £120.  This fee would be spilt between Ilston Community Council and Reynoldston Community Council.  Cllr Pleydell proposed the training and this was seconded by Cllr Beynon.  There were no objections and the motion was carried unanimously.</w:t>
            </w:r>
          </w:p>
          <w:p w14:paraId="68BC95D9" w14:textId="457835C6" w:rsidR="0000247D" w:rsidRPr="0000247D" w:rsidRDefault="0000247D">
            <w:pPr>
              <w:rPr>
                <w:rFonts w:ascii="Verdana" w:hAnsi="Verdana"/>
              </w:rPr>
            </w:pPr>
          </w:p>
        </w:tc>
      </w:tr>
      <w:tr w:rsidR="00F20757" w14:paraId="2FDFACB5" w14:textId="77777777" w:rsidTr="0075266A">
        <w:tc>
          <w:tcPr>
            <w:tcW w:w="704" w:type="dxa"/>
          </w:tcPr>
          <w:p w14:paraId="5D1F9C2C" w14:textId="43081D73" w:rsidR="00F20757" w:rsidRPr="00F20757" w:rsidRDefault="0000247D">
            <w:pPr>
              <w:rPr>
                <w:rFonts w:ascii="Verdana" w:hAnsi="Verdana"/>
                <w:b/>
                <w:bCs/>
              </w:rPr>
            </w:pPr>
            <w:r>
              <w:rPr>
                <w:rFonts w:ascii="Verdana" w:hAnsi="Verdana"/>
                <w:b/>
                <w:bCs/>
              </w:rPr>
              <w:lastRenderedPageBreak/>
              <w:t>12.</w:t>
            </w:r>
          </w:p>
        </w:tc>
        <w:tc>
          <w:tcPr>
            <w:tcW w:w="8312" w:type="dxa"/>
          </w:tcPr>
          <w:p w14:paraId="5580CFE6" w14:textId="77777777" w:rsidR="00F20757" w:rsidRDefault="0000247D">
            <w:pPr>
              <w:rPr>
                <w:rFonts w:ascii="Verdana" w:hAnsi="Verdana"/>
                <w:b/>
                <w:bCs/>
              </w:rPr>
            </w:pPr>
            <w:r w:rsidRPr="0000247D">
              <w:rPr>
                <w:rFonts w:ascii="Verdana" w:hAnsi="Verdana"/>
                <w:b/>
                <w:bCs/>
              </w:rPr>
              <w:t>Any Other Business at the discretion of the chair</w:t>
            </w:r>
          </w:p>
          <w:p w14:paraId="2BEA8A0F" w14:textId="717440ED" w:rsidR="0000247D" w:rsidRDefault="0000247D">
            <w:pPr>
              <w:rPr>
                <w:rFonts w:ascii="Verdana" w:hAnsi="Verdana"/>
              </w:rPr>
            </w:pPr>
            <w:r>
              <w:rPr>
                <w:rFonts w:ascii="Verdana" w:hAnsi="Verdana"/>
              </w:rPr>
              <w:t xml:space="preserve">It was suggested that at the January meeting discussions be held on the Council’s Bio </w:t>
            </w:r>
            <w:r w:rsidR="0075266A">
              <w:rPr>
                <w:rFonts w:ascii="Verdana" w:hAnsi="Verdana"/>
              </w:rPr>
              <w:t>Diversity</w:t>
            </w:r>
            <w:r>
              <w:rPr>
                <w:rFonts w:ascii="Verdana" w:hAnsi="Verdana"/>
              </w:rPr>
              <w:t xml:space="preserve"> Plan.   </w:t>
            </w:r>
            <w:r w:rsidR="0075266A">
              <w:rPr>
                <w:rFonts w:ascii="Verdana" w:hAnsi="Verdana"/>
              </w:rPr>
              <w:t>Suggestions</w:t>
            </w:r>
            <w:r>
              <w:rPr>
                <w:rFonts w:ascii="Verdana" w:hAnsi="Verdana"/>
              </w:rPr>
              <w:t xml:space="preserve"> were </w:t>
            </w:r>
            <w:r w:rsidR="0075266A">
              <w:rPr>
                <w:rFonts w:ascii="Verdana" w:hAnsi="Verdana"/>
              </w:rPr>
              <w:t>to</w:t>
            </w:r>
            <w:r>
              <w:rPr>
                <w:rFonts w:ascii="Verdana" w:hAnsi="Verdana"/>
              </w:rPr>
              <w:t xml:space="preserve"> be made to Cllr Brown.  Cllr Pleydell offered his support the writing the plan.</w:t>
            </w:r>
          </w:p>
          <w:p w14:paraId="20B737AD" w14:textId="0FE7BD7B" w:rsidR="0000247D" w:rsidRPr="0000247D" w:rsidRDefault="0000247D">
            <w:pPr>
              <w:rPr>
                <w:rFonts w:ascii="Verdana" w:hAnsi="Verdana"/>
              </w:rPr>
            </w:pPr>
          </w:p>
        </w:tc>
      </w:tr>
      <w:tr w:rsidR="00F20757" w14:paraId="5D75CB43" w14:textId="77777777" w:rsidTr="0075266A">
        <w:tc>
          <w:tcPr>
            <w:tcW w:w="704" w:type="dxa"/>
          </w:tcPr>
          <w:p w14:paraId="32F172D2" w14:textId="2477FD00" w:rsidR="00F20757" w:rsidRPr="00F20757" w:rsidRDefault="0000247D">
            <w:pPr>
              <w:rPr>
                <w:rFonts w:ascii="Verdana" w:hAnsi="Verdana"/>
                <w:b/>
                <w:bCs/>
              </w:rPr>
            </w:pPr>
            <w:r>
              <w:rPr>
                <w:rFonts w:ascii="Verdana" w:hAnsi="Verdana"/>
                <w:b/>
                <w:bCs/>
              </w:rPr>
              <w:t>13.</w:t>
            </w:r>
          </w:p>
        </w:tc>
        <w:tc>
          <w:tcPr>
            <w:tcW w:w="8312" w:type="dxa"/>
          </w:tcPr>
          <w:p w14:paraId="515A193E" w14:textId="77777777" w:rsidR="00F20757" w:rsidRDefault="0000247D">
            <w:pPr>
              <w:rPr>
                <w:rFonts w:ascii="Verdana" w:hAnsi="Verdana"/>
                <w:b/>
                <w:bCs/>
              </w:rPr>
            </w:pPr>
            <w:r w:rsidRPr="0000247D">
              <w:rPr>
                <w:rFonts w:ascii="Verdana" w:hAnsi="Verdana"/>
                <w:b/>
                <w:bCs/>
              </w:rPr>
              <w:t>Tim</w:t>
            </w:r>
            <w:r>
              <w:rPr>
                <w:rFonts w:ascii="Verdana" w:hAnsi="Verdana"/>
                <w:b/>
                <w:bCs/>
              </w:rPr>
              <w:t>e</w:t>
            </w:r>
            <w:r w:rsidRPr="0000247D">
              <w:rPr>
                <w:rFonts w:ascii="Verdana" w:hAnsi="Verdana"/>
                <w:b/>
                <w:bCs/>
              </w:rPr>
              <w:t xml:space="preserve"> and Date of next meeting </w:t>
            </w:r>
          </w:p>
          <w:p w14:paraId="2942748F" w14:textId="53B773AC" w:rsidR="0000247D" w:rsidRDefault="0000247D">
            <w:pPr>
              <w:rPr>
                <w:rFonts w:ascii="Verdana" w:hAnsi="Verdana"/>
              </w:rPr>
            </w:pPr>
            <w:r>
              <w:rPr>
                <w:rFonts w:ascii="Verdana" w:hAnsi="Verdana"/>
              </w:rPr>
              <w:t xml:space="preserve">The next meeting will be </w:t>
            </w:r>
            <w:r w:rsidR="0075266A">
              <w:rPr>
                <w:rFonts w:ascii="Verdana" w:hAnsi="Verdana"/>
              </w:rPr>
              <w:t>held</w:t>
            </w:r>
            <w:r>
              <w:rPr>
                <w:rFonts w:ascii="Verdana" w:hAnsi="Verdana"/>
              </w:rPr>
              <w:t xml:space="preserve"> on Wednesday 31</w:t>
            </w:r>
            <w:r w:rsidRPr="0000247D">
              <w:rPr>
                <w:rFonts w:ascii="Verdana" w:hAnsi="Verdana"/>
                <w:vertAlign w:val="superscript"/>
              </w:rPr>
              <w:t>st</w:t>
            </w:r>
            <w:r>
              <w:rPr>
                <w:rFonts w:ascii="Verdana" w:hAnsi="Verdana"/>
              </w:rPr>
              <w:t xml:space="preserve"> January 2024 at 7pm</w:t>
            </w:r>
          </w:p>
          <w:p w14:paraId="73CEBEAC" w14:textId="3CDB9F23" w:rsidR="0075266A" w:rsidRPr="0000247D" w:rsidRDefault="0075266A">
            <w:pPr>
              <w:rPr>
                <w:rFonts w:ascii="Verdana" w:hAnsi="Verdana"/>
              </w:rPr>
            </w:pPr>
          </w:p>
        </w:tc>
      </w:tr>
      <w:tr w:rsidR="00F20757" w14:paraId="67C9C72F" w14:textId="77777777" w:rsidTr="0075266A">
        <w:tc>
          <w:tcPr>
            <w:tcW w:w="704" w:type="dxa"/>
          </w:tcPr>
          <w:p w14:paraId="0B03B012" w14:textId="77777777" w:rsidR="00F20757" w:rsidRPr="00F20757" w:rsidRDefault="00F20757">
            <w:pPr>
              <w:rPr>
                <w:rFonts w:ascii="Verdana" w:hAnsi="Verdana"/>
                <w:b/>
                <w:bCs/>
              </w:rPr>
            </w:pPr>
          </w:p>
        </w:tc>
        <w:tc>
          <w:tcPr>
            <w:tcW w:w="8312" w:type="dxa"/>
          </w:tcPr>
          <w:p w14:paraId="0BEBEDBA" w14:textId="77777777" w:rsidR="00F20757" w:rsidRDefault="0000247D">
            <w:pPr>
              <w:rPr>
                <w:rFonts w:ascii="Verdana" w:hAnsi="Verdana"/>
              </w:rPr>
            </w:pPr>
            <w:r>
              <w:rPr>
                <w:rFonts w:ascii="Verdana" w:hAnsi="Verdana"/>
              </w:rPr>
              <w:t>The meeting closed at 9.23</w:t>
            </w:r>
          </w:p>
          <w:p w14:paraId="27865724" w14:textId="14869191" w:rsidR="0075266A" w:rsidRPr="00F20757" w:rsidRDefault="0075266A">
            <w:pPr>
              <w:rPr>
                <w:rFonts w:ascii="Verdana" w:hAnsi="Verdana"/>
              </w:rPr>
            </w:pPr>
          </w:p>
        </w:tc>
      </w:tr>
    </w:tbl>
    <w:p w14:paraId="08B39E44" w14:textId="77777777" w:rsidR="00F20757" w:rsidRDefault="00F20757"/>
    <w:sectPr w:rsidR="00F20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85F"/>
    <w:multiLevelType w:val="hybridMultilevel"/>
    <w:tmpl w:val="F27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6938"/>
    <w:multiLevelType w:val="hybridMultilevel"/>
    <w:tmpl w:val="8688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187B"/>
    <w:multiLevelType w:val="hybridMultilevel"/>
    <w:tmpl w:val="06E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6ACA"/>
    <w:multiLevelType w:val="hybridMultilevel"/>
    <w:tmpl w:val="55A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A39CC"/>
    <w:multiLevelType w:val="hybridMultilevel"/>
    <w:tmpl w:val="7B5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668C3"/>
    <w:multiLevelType w:val="hybridMultilevel"/>
    <w:tmpl w:val="B87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E413D"/>
    <w:multiLevelType w:val="hybridMultilevel"/>
    <w:tmpl w:val="4E06B1E8"/>
    <w:lvl w:ilvl="0" w:tplc="90023E58">
      <w:start w:val="1"/>
      <w:numFmt w:val="decimal"/>
      <w:lvlText w:val="%1."/>
      <w:lvlJc w:val="left"/>
      <w:pPr>
        <w:ind w:left="360" w:hanging="360"/>
      </w:pPr>
      <w:rPr>
        <w:rFonts w:eastAsia="Times New Roman" w:hint="default"/>
        <w:b/>
        <w:bCs/>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5085790">
    <w:abstractNumId w:val="6"/>
  </w:num>
  <w:num w:numId="2" w16cid:durableId="1207335220">
    <w:abstractNumId w:val="1"/>
  </w:num>
  <w:num w:numId="3" w16cid:durableId="1942302717">
    <w:abstractNumId w:val="3"/>
  </w:num>
  <w:num w:numId="4" w16cid:durableId="994452879">
    <w:abstractNumId w:val="0"/>
  </w:num>
  <w:num w:numId="5" w16cid:durableId="417335266">
    <w:abstractNumId w:val="2"/>
  </w:num>
  <w:num w:numId="6" w16cid:durableId="495151463">
    <w:abstractNumId w:val="5"/>
  </w:num>
  <w:num w:numId="7" w16cid:durableId="79720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57"/>
    <w:rsid w:val="0000247D"/>
    <w:rsid w:val="0017785D"/>
    <w:rsid w:val="002A333F"/>
    <w:rsid w:val="003B5CAB"/>
    <w:rsid w:val="003E3345"/>
    <w:rsid w:val="00491A29"/>
    <w:rsid w:val="0051589C"/>
    <w:rsid w:val="00587CB9"/>
    <w:rsid w:val="005D415B"/>
    <w:rsid w:val="0075266A"/>
    <w:rsid w:val="00A82ECF"/>
    <w:rsid w:val="00AA0F72"/>
    <w:rsid w:val="00BD356E"/>
    <w:rsid w:val="00BF0B22"/>
    <w:rsid w:val="00C30E7C"/>
    <w:rsid w:val="00F20757"/>
    <w:rsid w:val="00FA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1988"/>
  <w15:chartTrackingRefBased/>
  <w15:docId w15:val="{12FFA7D6-CE6A-4790-9FE3-E5343D88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0757"/>
    <w:pPr>
      <w:overflowPunct w:val="0"/>
      <w:autoSpaceDE w:val="0"/>
      <w:autoSpaceDN w:val="0"/>
      <w:adjustRightInd w:val="0"/>
      <w:spacing w:before="120" w:after="0" w:line="240" w:lineRule="auto"/>
      <w:ind w:left="1168" w:right="-241" w:hanging="1168"/>
      <w:jc w:val="center"/>
      <w:textAlignment w:val="baseline"/>
    </w:pPr>
    <w:rPr>
      <w:rFonts w:ascii="Times New Roman" w:eastAsia="Times New Roman" w:hAnsi="Times New Roman" w:cs="Times New Roman"/>
      <w:b/>
      <w:kern w:val="0"/>
      <w:sz w:val="36"/>
      <w:szCs w:val="20"/>
      <w14:ligatures w14:val="none"/>
    </w:rPr>
  </w:style>
  <w:style w:type="character" w:customStyle="1" w:styleId="TitleChar">
    <w:name w:val="Title Char"/>
    <w:basedOn w:val="DefaultParagraphFont"/>
    <w:link w:val="Title"/>
    <w:rsid w:val="00F20757"/>
    <w:rPr>
      <w:rFonts w:ascii="Times New Roman" w:eastAsia="Times New Roman" w:hAnsi="Times New Roman" w:cs="Times New Roman"/>
      <w:b/>
      <w:kern w:val="0"/>
      <w:sz w:val="36"/>
      <w:szCs w:val="20"/>
      <w14:ligatures w14:val="none"/>
    </w:rPr>
  </w:style>
  <w:style w:type="table" w:styleId="TableGrid">
    <w:name w:val="Table Grid"/>
    <w:basedOn w:val="TableNormal"/>
    <w:uiPriority w:val="39"/>
    <w:rsid w:val="00F2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757"/>
    <w:pPr>
      <w:ind w:left="720"/>
      <w:contextualSpacing/>
    </w:pPr>
    <w:rPr>
      <w:kern w:val="0"/>
      <w14:ligatures w14:val="none"/>
    </w:rPr>
  </w:style>
  <w:style w:type="character" w:styleId="Hyperlink">
    <w:name w:val="Hyperlink"/>
    <w:basedOn w:val="DefaultParagraphFont"/>
    <w:uiPriority w:val="99"/>
    <w:semiHidden/>
    <w:unhideWhenUsed/>
    <w:rsid w:val="00BF0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perty.swansea.gov.uk/online-applications/applicationDetails.do?keyVal=S4F82MEVIGU00&amp;activeTab=summ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D83C-E6A4-45CE-AEE9-0DC257F1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Sizer</dc:creator>
  <cp:keywords/>
  <dc:description/>
  <cp:lastModifiedBy>Paul Sizer</cp:lastModifiedBy>
  <cp:revision>9</cp:revision>
  <dcterms:created xsi:type="dcterms:W3CDTF">2023-11-27T07:54:00Z</dcterms:created>
  <dcterms:modified xsi:type="dcterms:W3CDTF">2023-12-06T18:34:00Z</dcterms:modified>
</cp:coreProperties>
</file>